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EA3763" w:rsidRDefault="007E1E55" w:rsidP="00532DAE">
      <w:pPr>
        <w:pStyle w:val="3"/>
      </w:pPr>
      <w:r w:rsidRPr="00EA3763">
        <w:t>Архивн</w:t>
      </w:r>
      <w:r w:rsidR="00990DE5">
        <w:t>ое управление</w:t>
      </w:r>
      <w:r w:rsidRPr="00EA3763">
        <w:t xml:space="preserve"> Администрации города Челябинска</w:t>
      </w:r>
    </w:p>
    <w:p w:rsidR="00A07245" w:rsidRPr="006C12B1" w:rsidRDefault="00A07245" w:rsidP="00DB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245" w:rsidRPr="00DF54A8" w:rsidRDefault="00201D12" w:rsidP="00DB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4A8">
        <w:rPr>
          <w:rFonts w:ascii="Times New Roman" w:hAnsi="Times New Roman" w:cs="Times New Roman"/>
          <w:b/>
          <w:sz w:val="24"/>
          <w:szCs w:val="24"/>
        </w:rPr>
        <w:t>АДМИНИСТРА</w:t>
      </w:r>
      <w:r w:rsidR="00453D8D" w:rsidRPr="00DF54A8">
        <w:rPr>
          <w:rFonts w:ascii="Times New Roman" w:hAnsi="Times New Roman" w:cs="Times New Roman"/>
          <w:b/>
          <w:sz w:val="24"/>
          <w:szCs w:val="24"/>
        </w:rPr>
        <w:t>ЦИЯ ГОРОДА ЧЕЛЯБИНСКА</w:t>
      </w:r>
      <w:r w:rsidR="003C2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C50">
        <w:rPr>
          <w:rFonts w:ascii="Times New Roman" w:hAnsi="Times New Roman" w:cs="Times New Roman"/>
          <w:b/>
          <w:sz w:val="24"/>
          <w:szCs w:val="24"/>
        </w:rPr>
        <w:br/>
      </w:r>
      <w:r w:rsidR="00DF54A8" w:rsidRPr="00DF54A8">
        <w:rPr>
          <w:rFonts w:ascii="Times New Roman" w:hAnsi="Times New Roman" w:cs="Times New Roman"/>
          <w:sz w:val="24"/>
          <w:szCs w:val="24"/>
        </w:rPr>
        <w:t>г. Челябинск Челябинской области</w:t>
      </w:r>
    </w:p>
    <w:p w:rsidR="00A07245" w:rsidRPr="00DF54A8" w:rsidRDefault="00453D8D" w:rsidP="00DB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4A8">
        <w:rPr>
          <w:rFonts w:ascii="Times New Roman" w:hAnsi="Times New Roman" w:cs="Times New Roman"/>
          <w:sz w:val="24"/>
          <w:szCs w:val="24"/>
        </w:rPr>
        <w:t>05.11.1991 –</w:t>
      </w:r>
      <w:r w:rsidR="00A07245" w:rsidRPr="00DF5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45" w:rsidRPr="00DF54A8" w:rsidRDefault="00A0724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E5" w:rsidRDefault="007E1E5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B1">
        <w:rPr>
          <w:rFonts w:ascii="Times New Roman" w:hAnsi="Times New Roman" w:cs="Times New Roman"/>
          <w:b/>
          <w:sz w:val="24"/>
          <w:szCs w:val="24"/>
        </w:rPr>
        <w:t xml:space="preserve">Фонд № </w:t>
      </w:r>
      <w:r w:rsidR="00990DE5">
        <w:rPr>
          <w:rFonts w:ascii="Times New Roman" w:hAnsi="Times New Roman" w:cs="Times New Roman"/>
          <w:b/>
          <w:sz w:val="24"/>
          <w:szCs w:val="24"/>
        </w:rPr>
        <w:t>2</w:t>
      </w:r>
    </w:p>
    <w:p w:rsidR="007E1E55" w:rsidRPr="006C12B1" w:rsidRDefault="007E1E5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55" w:rsidRPr="006C12B1" w:rsidRDefault="007E1E5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E5">
        <w:rPr>
          <w:rFonts w:ascii="Times New Roman" w:hAnsi="Times New Roman" w:cs="Times New Roman"/>
          <w:b/>
          <w:caps/>
          <w:sz w:val="24"/>
          <w:szCs w:val="24"/>
        </w:rPr>
        <w:t xml:space="preserve">Опись № </w:t>
      </w:r>
      <w:r w:rsidR="00453D8D" w:rsidRPr="00990DE5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3C2D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B3C50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6C12B1">
        <w:rPr>
          <w:rFonts w:ascii="Times New Roman" w:hAnsi="Times New Roman" w:cs="Times New Roman"/>
          <w:b/>
          <w:sz w:val="24"/>
          <w:szCs w:val="24"/>
        </w:rPr>
        <w:t>дел</w:t>
      </w:r>
      <w:r w:rsidR="00433547" w:rsidRPr="006C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D8D" w:rsidRPr="006C12B1">
        <w:rPr>
          <w:rFonts w:ascii="Times New Roman" w:hAnsi="Times New Roman" w:cs="Times New Roman"/>
          <w:b/>
          <w:sz w:val="24"/>
          <w:szCs w:val="24"/>
        </w:rPr>
        <w:t>постоянного хранения</w:t>
      </w:r>
      <w:r w:rsidR="003C2D75">
        <w:rPr>
          <w:rFonts w:ascii="Times New Roman" w:hAnsi="Times New Roman" w:cs="Times New Roman"/>
          <w:b/>
          <w:sz w:val="24"/>
          <w:szCs w:val="24"/>
        </w:rPr>
        <w:t xml:space="preserve"> за </w:t>
      </w:r>
      <w:r w:rsidR="00FF702C">
        <w:rPr>
          <w:rFonts w:ascii="Times New Roman" w:hAnsi="Times New Roman" w:cs="Times New Roman"/>
          <w:b/>
          <w:sz w:val="24"/>
          <w:szCs w:val="24"/>
        </w:rPr>
        <w:t>ноябрь 1991</w:t>
      </w:r>
      <w:r w:rsidR="00DF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2C">
        <w:rPr>
          <w:rFonts w:ascii="Times New Roman" w:hAnsi="Times New Roman" w:cs="Times New Roman"/>
          <w:b/>
          <w:sz w:val="24"/>
          <w:szCs w:val="24"/>
        </w:rPr>
        <w:t>–</w:t>
      </w:r>
      <w:r w:rsidR="00DF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2C">
        <w:rPr>
          <w:rFonts w:ascii="Times New Roman" w:hAnsi="Times New Roman" w:cs="Times New Roman"/>
          <w:b/>
          <w:sz w:val="24"/>
          <w:szCs w:val="24"/>
        </w:rPr>
        <w:t>201</w:t>
      </w:r>
      <w:r w:rsidR="00DD5C9C">
        <w:rPr>
          <w:rFonts w:ascii="Times New Roman" w:hAnsi="Times New Roman" w:cs="Times New Roman"/>
          <w:b/>
          <w:sz w:val="24"/>
          <w:szCs w:val="24"/>
        </w:rPr>
        <w:t>9</w:t>
      </w:r>
      <w:r w:rsidR="00453D8D" w:rsidRPr="006C12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645"/>
        <w:gridCol w:w="1406"/>
        <w:gridCol w:w="844"/>
        <w:gridCol w:w="984"/>
      </w:tblGrid>
      <w:tr w:rsidR="005442FB" w:rsidRPr="005442FB" w:rsidTr="00DB3C50">
        <w:trPr>
          <w:cantSplit/>
          <w:jc w:val="center"/>
        </w:trPr>
        <w:tc>
          <w:tcPr>
            <w:tcW w:w="766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D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3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8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3C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442FB" w:rsidRPr="005442FB" w:rsidRDefault="005442FB" w:rsidP="001C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645"/>
        <w:gridCol w:w="1406"/>
        <w:gridCol w:w="844"/>
        <w:gridCol w:w="984"/>
      </w:tblGrid>
      <w:tr w:rsidR="005442FB" w:rsidRPr="00453D8D" w:rsidTr="0015029A">
        <w:trPr>
          <w:cantSplit/>
          <w:trHeight w:val="2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442FB" w:rsidP="0058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A0333" w:rsidP="0058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A0333" w:rsidP="005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A0333" w:rsidP="0058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5A0333" w:rsidRDefault="005A0333" w:rsidP="0015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Администрации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(справки, ходатайства, решения)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граждан города Челябинска орденами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медалями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 w:rsidR="0000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0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DF8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F3DF8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E43A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E43A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E43A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E43A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004B18" w:rsidP="0015029A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A00C0D" w:rsidRPr="001502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тсутствует № 1381</w:t>
            </w: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</w:t>
            </w:r>
            <w:r w:rsidR="000A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DB3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45" w:type="dxa"/>
            <w:shd w:val="clear" w:color="auto" w:fill="auto"/>
          </w:tcPr>
          <w:p w:rsidR="00453D8D" w:rsidRPr="0036199E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1572–1765а Главы </w:t>
            </w:r>
            <w:r w:rsidR="001C7EC5"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5" w:type="dxa"/>
            <w:shd w:val="clear" w:color="auto" w:fill="auto"/>
          </w:tcPr>
          <w:p w:rsidR="00453D8D" w:rsidRPr="0036199E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1765–1949 Главы </w:t>
            </w:r>
            <w:r w:rsidR="001C7EC5"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pageBreakBefore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DB3CBC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1993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C568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  <w:r w:rsidR="0036199E" w:rsidRPr="003619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04.01.1995–24.01.1995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2A4AE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779, </w:t>
            </w:r>
            <w:r w:rsidRPr="00C3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780/1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8235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1995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22.01.1996–</w:t>
            </w:r>
            <w:r w:rsidR="00004B18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06.02.1996</w:t>
            </w:r>
          </w:p>
        </w:tc>
        <w:tc>
          <w:tcPr>
            <w:tcW w:w="844" w:type="dxa"/>
            <w:shd w:val="clear" w:color="auto" w:fill="auto"/>
          </w:tcPr>
          <w:p w:rsidR="00E07844" w:rsidRPr="00453D8D" w:rsidRDefault="00E07844" w:rsidP="00E078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3AF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C7C12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E078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0784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pageBreakBefore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5645" w:type="dxa"/>
            <w:shd w:val="clear" w:color="auto" w:fill="auto"/>
          </w:tcPr>
          <w:p w:rsidR="00453D8D" w:rsidRPr="00273EA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№ 611–666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273EA9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23.05.1997–30</w:t>
            </w:r>
            <w:r w:rsidR="006933AF"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E204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2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0BE3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970BE3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3354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0BE3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970BE3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970B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</w:t>
            </w:r>
            <w:r w:rsidR="006933AF" w:rsidRPr="006933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  <w:r w:rsid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совета по делам муниципальной службы при Главе города Челябинска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354DE4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34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6933AF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–5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F3D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31.08 1999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должности, по полу, возрасту,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990DE5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</w:t>
            </w:r>
            <w:r w:rsidR="0069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3E30C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2000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  <w:r w:rsidRPr="003F3D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 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BB708B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bookmarkStart w:id="0" w:name="_GoBack"/>
            <w:bookmarkEnd w:id="0"/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 по полу, возрасту,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должности, по полу, возрасту,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77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467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CE0467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Pr="00CE04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2329C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1841</w:t>
            </w:r>
            <w:r w:rsidR="0072329C" w:rsidRPr="007232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 </w:t>
            </w:r>
            <w:r w:rsidR="001E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 Челябинской области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 </w:t>
            </w:r>
            <w:r w:rsidR="001E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 Челябинской области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1E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сметы расходов, отчеты об уплате налогов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80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85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86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09264F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04.12.2003</w:t>
            </w:r>
          </w:p>
        </w:tc>
        <w:tc>
          <w:tcPr>
            <w:tcW w:w="844" w:type="dxa"/>
            <w:shd w:val="clear" w:color="auto" w:fill="auto"/>
          </w:tcPr>
          <w:p w:rsidR="00453D8D" w:rsidRPr="0009264F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</w:t>
            </w:r>
            <w:r w:rsidR="0009264F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2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09264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3D8D"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02.2003</w:t>
            </w:r>
            <w:r w:rsid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17.06.2003–30.06.2003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12.12.2003–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города Челябинска на 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(ЕСН), платежей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РФ, статистические отчеты (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П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Администрации 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должности, по полу, возрасту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88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89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90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92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06.05 2004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25.08.2004–31.08.2004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1A36C4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15.09.2004</w:t>
            </w:r>
            <w:r w:rsid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2004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сметы доходов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(налога на прибыль, ЕСН, платежа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платежей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ПФР, ФСС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11 «О движении основных фондов»)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65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910F56"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01.12.2005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</w:t>
            </w:r>
            <w:r w:rsidRPr="00154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B721B"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военно</w:t>
            </w:r>
            <w:r w:rsidR="001F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1F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2005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штатное расписание аппарата Администрации города Челябинска на 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штатное расписание аппарата Администрации города Челябинска на 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бюджета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(налога на прибыль, налога на имущество, единого социального налога, платежа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платежей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58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8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плате»,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«Сведения об инвестициях»)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58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г.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1E5CEE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Переработанная о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 № 1 дел постоянного хранения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№ 2 «Администрация города Челябинска»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1991 – 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1E5CE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  <w:r w:rsidR="0065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Главы города Челябинска Тарасова</w:t>
            </w:r>
            <w:r w:rsidR="001F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В.М., уволенного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1B721B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06" w:type="dxa"/>
            <w:shd w:val="clear" w:color="auto" w:fill="auto"/>
          </w:tcPr>
          <w:p w:rsidR="00653DD7" w:rsidRPr="001F5EE4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5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6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10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17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22.05.2066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Главы города Челябинска по</w:t>
            </w:r>
            <w:r w:rsidR="009B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23.03.2006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02.10.2006–16.</w:t>
            </w:r>
            <w:r w:rsidR="009A1387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28.06.2006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(списки, планы, повестки, протоколы заседаний, информационные справки, отчеты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работе) городского совета женщин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президиума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2006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№ 4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  <w:r w:rsidR="005F13EE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  <w:r w:rsidR="005F13EE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Администрации города Челябинска на 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исполнения бюджета,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 деятельности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(НДС, налога на прибыль,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налога, платежа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«Сведения об инвестициях»)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12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15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16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17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18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13.06.2007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11883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5F13EE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расширенного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совещаний, постановления комиссии по делам несовершеннолетних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военно</w:t>
            </w:r>
            <w:r w:rsidR="006C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6C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(списки, планы, повестки заседаний, информационные справки) городского совета женщин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26.10.2007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Администрации города Челябинска Ф.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 (жилье), 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«Доступное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комфортное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Администрации города Челябинска на 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исполнения бюджета,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 деятельности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(единого социального налога, НДС, налогов на прибыль, имущество,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ФСС, статистические отчеты (ф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0146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E40146" w:rsidRPr="00453D8D" w:rsidRDefault="00E4014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1212а</w:t>
            </w:r>
          </w:p>
        </w:tc>
        <w:tc>
          <w:tcPr>
            <w:tcW w:w="5645" w:type="dxa"/>
            <w:shd w:val="clear" w:color="auto" w:fill="auto"/>
          </w:tcPr>
          <w:p w:rsidR="00E40146" w:rsidRPr="00453D8D" w:rsidRDefault="00E40146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2007 год</w:t>
            </w:r>
          </w:p>
        </w:tc>
        <w:tc>
          <w:tcPr>
            <w:tcW w:w="1406" w:type="dxa"/>
            <w:shd w:val="clear" w:color="auto" w:fill="auto"/>
          </w:tcPr>
          <w:p w:rsidR="00E40146" w:rsidRPr="00453D8D" w:rsidRDefault="00E40146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E40146" w:rsidRPr="00453D8D" w:rsidRDefault="00E4014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84" w:type="dxa"/>
            <w:shd w:val="clear" w:color="auto" w:fill="auto"/>
          </w:tcPr>
          <w:p w:rsidR="00E40146" w:rsidRPr="0015029A" w:rsidRDefault="00E40146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19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20 заседания, решение № 20/1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21 заседания, решение № 21/1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22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23 заседания,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24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24/4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08.08.2008</w:t>
            </w:r>
            <w:r w:rsidR="004335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расширенного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заседаний, постановления комиссии по делам несовершеннолетних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</w:t>
            </w:r>
            <w:r w:rsidR="0055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5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 комиссии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(планы, повестки, протоколы заседаний, решения, отчёты) координационного совета по взаимодействию с органами территориального общественного 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отчёты) координационного совета по взаимодействию с военно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(состав, повестки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информационные справки) городского совета женщин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Администрации города Челябинска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годы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«Доступное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жильё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города Челябинска как ГРБС (баланс ГРБС,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аппарата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(ЕСН, НДС, земельного налога,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(Ф.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плате», Ф.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«Сведения об инвестициях», Ф.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полу, по возрасту, стажу работы,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(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51F98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(ГМС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197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1359а</w:t>
            </w:r>
          </w:p>
        </w:tc>
        <w:tc>
          <w:tcPr>
            <w:tcW w:w="5645" w:type="dxa"/>
            <w:shd w:val="clear" w:color="auto" w:fill="auto"/>
          </w:tcPr>
          <w:p w:rsidR="00C51977" w:rsidRPr="00453D8D" w:rsidRDefault="00C51977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2008 год</w:t>
            </w:r>
          </w:p>
        </w:tc>
        <w:tc>
          <w:tcPr>
            <w:tcW w:w="1406" w:type="dxa"/>
            <w:shd w:val="clear" w:color="auto" w:fill="auto"/>
          </w:tcPr>
          <w:p w:rsidR="00C51977" w:rsidRPr="00921516" w:rsidRDefault="00C5197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4" w:type="dxa"/>
            <w:shd w:val="clear" w:color="auto" w:fill="auto"/>
          </w:tcPr>
          <w:p w:rsidR="00C51977" w:rsidRPr="0015029A" w:rsidRDefault="00C5197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06" w:type="dxa"/>
            <w:shd w:val="clear" w:color="auto" w:fill="auto"/>
          </w:tcPr>
          <w:p w:rsidR="00653DD7" w:rsidRPr="00921516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июля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25 заседания, решение № 25/1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26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27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26.10.2009</w:t>
            </w:r>
            <w:r w:rsidRPr="005611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28 заседания, решение № 28/1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29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27.03.2009</w:t>
            </w:r>
            <w:r w:rsidRPr="00E329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15.05.2009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</w:t>
            </w:r>
            <w:r w:rsidRPr="00E329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  <w:r w:rsidR="004335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01.09.2009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28.09.2009</w:t>
            </w:r>
            <w:r w:rsidRPr="00553F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27.10.2009</w:t>
            </w:r>
            <w:r w:rsidRPr="00553F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23.11.2009</w:t>
            </w:r>
            <w:r w:rsidRPr="008A09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27.11.2009</w:t>
            </w:r>
            <w:r w:rsidRPr="00553F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5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30.12.2009</w:t>
            </w:r>
            <w:r w:rsidRPr="00A533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2 расширенного заседания,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5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комиссии по делам несовершеннолетних города Челябинска с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время, постановления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порядок работы, протокол заседания, решение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Челябинске; предложения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городской целевой программы «Обеспечение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 населения города 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правонарушений»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повестки, протоколы заседаний, решения, отчёты)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отчёты) координационного совета по взаимодействию с военно</w:t>
            </w:r>
            <w:r w:rsidR="00B8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B8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(положение, состав, повестки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доклады, информации) координационного совета по взаимодействию с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(состав, повестки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информации) городского совета женщин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Pr="009215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Pr="009215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Pr="009215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города Челябинска как ГРБС (баланс ГРБС,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аппарата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(ЕСН, НДС, земельного налога,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  <w:r w:rsidR="00A5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служебному поведению муниципальных служащих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 августа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заработной плате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движении работников (ф. 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3A2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П–4)</w:t>
            </w:r>
            <w:r w:rsidR="00433547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197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1531а</w:t>
            </w:r>
          </w:p>
        </w:tc>
        <w:tc>
          <w:tcPr>
            <w:tcW w:w="5645" w:type="dxa"/>
            <w:shd w:val="clear" w:color="auto" w:fill="auto"/>
          </w:tcPr>
          <w:p w:rsidR="00C51977" w:rsidRPr="00453D8D" w:rsidRDefault="00C51977" w:rsidP="00C519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2009 год</w:t>
            </w:r>
          </w:p>
        </w:tc>
        <w:tc>
          <w:tcPr>
            <w:tcW w:w="1406" w:type="dxa"/>
            <w:shd w:val="clear" w:color="auto" w:fill="auto"/>
          </w:tcPr>
          <w:p w:rsidR="00C51977" w:rsidRPr="00921516" w:rsidRDefault="00C5197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C51977" w:rsidRPr="0015029A" w:rsidRDefault="00C5197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06" w:type="dxa"/>
            <w:shd w:val="clear" w:color="auto" w:fill="auto"/>
          </w:tcPr>
          <w:p w:rsidR="00653DD7" w:rsidRPr="00921516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30 заседания, решение № 30/1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  <w:r w:rsidRPr="00A533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31 заседания, решение № 31/1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32 заседания, решение № 32/1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33 заседания, решение № 33/1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16.11.2010</w:t>
            </w:r>
            <w:r w:rsidRPr="009E7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19.01.2010–21.01.2010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4666–4725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4726–4763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4764–4803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4804–4871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4872–4930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4931–4980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9580 по основной деятельности Главы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Главы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 по основной деятельности Главы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с заместителями Главы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расширенного заседания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комиссии по делам несовершеннолетних города Челябинска с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время, постановления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комиссии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антитеррористической комиссии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2010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31.03.2010–15.12.2010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31.03.2010–15.12.2010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женщин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(списки, повестки, планы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14.04.2010–14.12.2010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координационного Совета по взаимодействию с органами территориального общественного самоуправления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(планы, повестки, списки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религиозными общественными объединениями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(планы, повестки, списки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 заседаний координационного совета по взаимодействию с военно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(планы, повестки, списки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Отчетные 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Администрации города Челябинска 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4</w:t>
            </w:r>
            <w:r w:rsidR="0045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2010 год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1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2010 год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2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города Челябинска (баланс ГРБС,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(НДС, земельного налога, 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Т;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плате», Ф. П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  <w:r w:rsidR="0045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служебному поведению муниципальных служащих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6238" w:rsidRPr="00453D8D" w:rsidRDefault="00253499" w:rsidP="005A0333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возрасту, полу,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информация по организации муниципальной службы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197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1768а</w:t>
            </w:r>
          </w:p>
        </w:tc>
        <w:tc>
          <w:tcPr>
            <w:tcW w:w="5645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2010 год</w:t>
            </w:r>
          </w:p>
        </w:tc>
        <w:tc>
          <w:tcPr>
            <w:tcW w:w="1406" w:type="dxa"/>
            <w:shd w:val="clear" w:color="auto" w:fill="auto"/>
          </w:tcPr>
          <w:p w:rsidR="00C51977" w:rsidRPr="00674011" w:rsidRDefault="00C5197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84" w:type="dxa"/>
            <w:shd w:val="clear" w:color="auto" w:fill="auto"/>
          </w:tcPr>
          <w:p w:rsidR="00C51977" w:rsidRPr="0015029A" w:rsidRDefault="00C5197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Главы города Челябинска Юревича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М.В., уволенного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06" w:type="dxa"/>
            <w:shd w:val="clear" w:color="auto" w:fill="auto"/>
          </w:tcPr>
          <w:p w:rsidR="00653DD7" w:rsidRPr="00674011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8460A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5645" w:type="dxa"/>
            <w:shd w:val="clear" w:color="auto" w:fill="auto"/>
          </w:tcPr>
          <w:p w:rsidR="00453D8D" w:rsidRPr="008460A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34 заседания, решение № 16/1, 16/2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35 заседания, решение № 1/35, 2/35 3/35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36 заседания, решение № 36/1, 36/2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№ 5711–5731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253499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13.09.2011–14</w:t>
            </w:r>
            <w:r w:rsidR="008460AD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8361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30.12.2011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(копия решения Думы, справки, характеристики, представления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по присвоению звания 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Челябинска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делам несовершеннолетних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протоколы заседаний, решения,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антитеррористической комиссии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рабочей группы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2C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координационного Совета по взаимодействию с органами территориального общественного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координационного Совета по взаимодействию с военно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патриотическими, спортивными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с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религиозными общественными объединениями при Главе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 при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(списки, повестки, планы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заседаний конкурсной комиссии на соискание муниципального гранта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Администрации города Челябинска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3A1826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</w:t>
            </w:r>
            <w:r w:rsidR="00433547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 на 2011 год</w:t>
            </w:r>
            <w:r w:rsidR="003A1826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3A1826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</w:t>
            </w:r>
            <w:r w:rsidR="00433547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 на 2011 год</w:t>
            </w:r>
            <w:r w:rsidR="003A1826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 2</w:t>
            </w:r>
            <w:r w:rsidR="00253499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ФСС), на обязательное пенсионное страхование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(баланс ГРБС,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использовании Администрацией города Челябинска межбюджетных трансфертов из федерального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МБУ «Информационно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центр»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="004F4EF4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«МФЦ города Челябинска»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статистический отчет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замещавших муниципальные должности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службы, по полу, возрасту, стажу муниципальной службы, образованию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2328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AF2328" w:rsidRPr="00453D8D" w:rsidRDefault="00AF2328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1992а</w:t>
            </w:r>
          </w:p>
        </w:tc>
        <w:tc>
          <w:tcPr>
            <w:tcW w:w="5645" w:type="dxa"/>
            <w:shd w:val="clear" w:color="auto" w:fill="auto"/>
          </w:tcPr>
          <w:p w:rsidR="00AF2328" w:rsidRPr="00453D8D" w:rsidRDefault="00AF2328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2011 год</w:t>
            </w:r>
          </w:p>
        </w:tc>
        <w:tc>
          <w:tcPr>
            <w:tcW w:w="1406" w:type="dxa"/>
            <w:shd w:val="clear" w:color="auto" w:fill="auto"/>
          </w:tcPr>
          <w:p w:rsidR="00AF2328" w:rsidRPr="00453D8D" w:rsidRDefault="00AF232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AF2328" w:rsidRPr="00453D8D" w:rsidRDefault="00AF2328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84" w:type="dxa"/>
            <w:shd w:val="clear" w:color="auto" w:fill="auto"/>
          </w:tcPr>
          <w:p w:rsidR="00AF2328" w:rsidRPr="0015029A" w:rsidRDefault="00AF2328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37 заседания, решение № 37/1, 37/2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38 заседания, решение № 38/1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39 заседания, решение № 39/1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40 заседания, решение № 40/1, 40/2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по основной деятельности Администрации города Челябинск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</w:t>
            </w:r>
            <w:r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21.06.2012</w:t>
            </w:r>
            <w:r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E47DE"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6966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  <w:r w:rsidR="00BE47DE"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5300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выездных совещаний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комиссии по делам несовершеннолетних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протоколы заседаний, решения, информация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др.) </w:t>
            </w:r>
            <w:r w:rsidR="00D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253499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антитеррористической комиссии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координационного Совета по взаимодействию с военно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патриотическими, спортивными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религиозными организациями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 центрами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</w:t>
            </w:r>
            <w:r w:rsidR="00BE47DE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координационного Совета женщин при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расширенного заседания координационного Совета по взаимодействию с территориальным общественным самоуправлением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Челябинского городского округа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A199B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Администрации города Челябинска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2012 год (том 1)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2012 год (том 2, последний)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Администрации города Челябинска на 2012 год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ФСС), на обязательное пенсионное страхование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статистический отчет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 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 год 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 МБУ «Информационно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центр»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4F4EF4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 «МФЦ города Челябинска»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использовании Администрацией города Челябинска межбюджетных трансфертов из федерального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 год 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заседаний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AE1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26AE1" w:rsidRPr="00453D8D" w:rsidRDefault="00C26AE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2189а</w:t>
            </w:r>
          </w:p>
        </w:tc>
        <w:tc>
          <w:tcPr>
            <w:tcW w:w="5645" w:type="dxa"/>
            <w:shd w:val="clear" w:color="auto" w:fill="auto"/>
          </w:tcPr>
          <w:p w:rsidR="00C26AE1" w:rsidRPr="00453D8D" w:rsidRDefault="00C26AE1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2012 год</w:t>
            </w:r>
          </w:p>
        </w:tc>
        <w:tc>
          <w:tcPr>
            <w:tcW w:w="1406" w:type="dxa"/>
            <w:shd w:val="clear" w:color="auto" w:fill="auto"/>
          </w:tcPr>
          <w:p w:rsidR="00C26AE1" w:rsidRPr="00453D8D" w:rsidRDefault="00C26AE1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C26AE1" w:rsidRPr="00453D8D" w:rsidRDefault="00C26AE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4" w:type="dxa"/>
            <w:shd w:val="clear" w:color="auto" w:fill="auto"/>
          </w:tcPr>
          <w:p w:rsidR="00C26AE1" w:rsidRPr="0015029A" w:rsidRDefault="00C26AE1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5645" w:type="dxa"/>
            <w:shd w:val="clear" w:color="auto" w:fill="auto"/>
          </w:tcPr>
          <w:p w:rsidR="00453D8D" w:rsidRPr="004A199B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 кадров, об образовательном уровне, повышении квалификации муниципальных с</w:t>
            </w:r>
            <w:r w:rsidR="00BE47DE"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ужащих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Челябинского городского округа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Администрации города Челябинска (ф. № 1–7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9–10)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</w:t>
            </w:r>
          </w:p>
        </w:tc>
        <w:tc>
          <w:tcPr>
            <w:tcW w:w="1406" w:type="dxa"/>
            <w:shd w:val="clear" w:color="auto" w:fill="auto"/>
          </w:tcPr>
          <w:p w:rsidR="00453D8D" w:rsidRPr="004A199B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06" w:type="dxa"/>
            <w:shd w:val="clear" w:color="auto" w:fill="auto"/>
          </w:tcPr>
          <w:p w:rsidR="00653DD7" w:rsidRPr="004A199B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41 заседания, решение № 41/1, 41/2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42 заседания, решение № 42/1, 42/2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ind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(приложения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104) Администрации города Челябинс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214 (приложения №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259) Администрации города Челябинс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года. Том 2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214 (приложения № 26</w:t>
            </w:r>
            <w:r w:rsidR="00CE397D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2013 года. Том 3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06.09.2013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(приложения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90) по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271 (приложения № 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2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271 (приложения № 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460) Администрации города Челябин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3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271 (приложения № 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4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(приложения № 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5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271 (приложения № 755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6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ind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  <w:r w:rsidRPr="00091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A199B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2942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года. Том 2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08 07</w:t>
            </w:r>
            <w:r w:rsidRPr="00091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ind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4188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30.09.2013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2058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делам несовершеннолетних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протоколы заседаний, решения,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антитеррористической комиссии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рабочей группы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расширенных заседаний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координационного Совета по взаимодействию с религиозными общественными объединениями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 центрами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городского координационного Совета женщин при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совместного заседания членов городского оргкомитета конкурсов «Ее величество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«Рождественский подарок»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заседаний конкурсной комиссии на соискание муниципального гранта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итоговых заседаний конкурсных комиссии («Рождественский подарок», «Ее величество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Женщина», «Поющие дворы Челябинска»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внеплановых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внеплановых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(предписание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устранений 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Челябинского городского округа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Администрации города Челябинска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2013 год.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 на 2013 год. Том 2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ФСС), на обязательное пенсионное страхование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заседаний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7A4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07A4D" w:rsidRPr="00453D8D" w:rsidRDefault="00B07A4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2505а</w:t>
            </w:r>
          </w:p>
        </w:tc>
        <w:tc>
          <w:tcPr>
            <w:tcW w:w="5645" w:type="dxa"/>
            <w:shd w:val="clear" w:color="auto" w:fill="auto"/>
          </w:tcPr>
          <w:p w:rsidR="00B07A4D" w:rsidRPr="00453D8D" w:rsidRDefault="00B07A4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2013 год</w:t>
            </w:r>
          </w:p>
        </w:tc>
        <w:tc>
          <w:tcPr>
            <w:tcW w:w="1406" w:type="dxa"/>
            <w:shd w:val="clear" w:color="auto" w:fill="auto"/>
          </w:tcPr>
          <w:p w:rsidR="00B07A4D" w:rsidRPr="00453D8D" w:rsidRDefault="00B07A4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B07A4D" w:rsidRPr="00453D8D" w:rsidRDefault="00B07A4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B07A4D" w:rsidRPr="0015029A" w:rsidRDefault="00B07A4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статистические отчеты: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замещавших муниципальные должности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службы, по полу, возрасту, стажу муниципальной службы, образованию»;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 муниципальных служащих»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43 заседания, решение № 43/1,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44 заседания, решение № 44/1,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45 заседания, решение № 45/1,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июля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46 заседания, решение № 46/1,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47 заседания, решение № 47/1,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48 заседания, решение № 48/1,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2014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52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2014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52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2014 года. Том 2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52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2014 года. Том 3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227–231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E204C2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7107E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25.04 2014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  <w:r w:rsidRPr="00335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05.05.2014</w:t>
            </w:r>
            <w:r w:rsidRPr="00335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08.05.2014</w:t>
            </w:r>
            <w:r w:rsidRPr="00335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24.06.2014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июля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5354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5523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08.09.2014</w:t>
            </w:r>
            <w:r w:rsidRPr="009F4FB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6297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8D2A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D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6577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8D2A24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7948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F15AD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2276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4591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6978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2799а</w:t>
            </w:r>
          </w:p>
        </w:tc>
        <w:tc>
          <w:tcPr>
            <w:tcW w:w="5645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(совещаний) комиссий, рабочих групп, проводимых Главой города за март–октябрь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21.03.2014–22.10.2014</w:t>
            </w:r>
          </w:p>
        </w:tc>
        <w:tc>
          <w:tcPr>
            <w:tcW w:w="844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антитеррористической комиссии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рабочей группы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органами территориального общественного самоуправления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конкурсной комиссии («Ее величество женщина», «Рождественский подарок»)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религиозными организациями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 центрами при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городского координационного Совета женщин при Администрации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(списки, повестки, планы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19.06.2014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заседаний конкурсной комиссии на соискание муниципального гранта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24.04.2014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внеплановых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муниципальным заказчиком законодательства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размещении заказов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«Сведения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Администрации города Челябинска на 2014 год 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ФСС), на обязательное пенсионное страхование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казенные учреждения)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расходовании (использование) субвенций из средств областного бюджета на осуществление переданных государственных полномочий (охрана труда, по комплектованию, учету, использованию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хранению архивных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межбюджетных трансфертов из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заседаний комиссии по соблюдению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комиссии по противодействию коррупции на 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24.06.2014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комиссии по противодействию коррупции на 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 города Челябинска Давыдова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6B65CF">
            <w:pPr>
              <w:spacing w:before="120" w:after="12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2820б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273EA9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статистический отчет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замещавших муниципальные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службы, по полу, возрасту, стажу муниципальной службы,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653DD7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49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Челябинска, решения № 49/1, 49/2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50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Челябинска, решение № 50/1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5–19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22.01.2015–27.02.2015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20–24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25–29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02.03.2015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30–32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33–36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37–41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42–48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02.03.2015–05.03.2015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49–66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10.03.2015–09.04.2015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67–85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14.04.2015–07.05.2015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86–107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07.05.2015–15.06.2015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108–124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15.06.2015–30.06.2015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125–134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01.07.2015–08.07.2015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135–152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08.07.2015–11.08.2015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153–163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11.08.2015–28.08.2015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164–182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183–223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16.09.2015–28.09.2015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224–236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28.09.2015–26.10.2015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237–266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02.11.2015–18.11.2015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267–276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18.11.2015–25.11.2015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277–281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25.11.2015–01.12.2015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282–315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01.12.2015–14.12.2015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316–330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14.12.2015–21.12.2015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331–335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21.12.2015–24.12.2015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336–348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24.12.2015–29.12.2015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1–52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53–110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12.01.2015–13.01.2015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8522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111–1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138–212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13.01.2015–14.01.2015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213–236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14.01.2015–15.01.2015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237–264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265–320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15.01.2015–16.01.2015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321–370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371–405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16.01.2015–19.01.2015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406–449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21.01.2015–27.01.2015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450–512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27.01.2015–30.01.2015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513–572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02.02.2015– 05.02.2015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573–634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05.02.2015–06.02.2015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635–693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694–772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06.02.2015–09.02.2015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773–817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09.02.2015–11.02.2015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818–897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11.02.2015–12.02.2015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898–947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948–1009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12.02.2015–13.02.2015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1010–1042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13.02.2015–16.02.2015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1043–1132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16.02.2015–17.02.2015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1133–1155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1156–1201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1202–1265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18.02.2015–19.02.2015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1266–1310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1311–1371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1372–1444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1445–1463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1464–1480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1481–1510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1511–1547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24.02.2015–26.02.2015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1548–1579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1580–1630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1631–1671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1672–1696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1697–1713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1714–1735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1736–1793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1794–1842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1843–1871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1872–1891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1892–1964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02.03.2015–03.03.2015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1965–1985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03.03.2015–04.03.2015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1986–2018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2019–2064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2065–2129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04.03.2015–05.03.2015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9E287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2130–2204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05.03.2015–10.03.2015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2205–2246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10.03.2015–11.03.2015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2247–2311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11.03.2015–12.03.2015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2312–2340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2341–2400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12.03.2015–13.03.2015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2401–2419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2420–2495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13.03.2015–17.03.2015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2496–2549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2550–2600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2601–2650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2651–2675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17.03.2015–18.03.2015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2676–2770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19.03.2015–20.03.2015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2771–2849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20.03.2015–24.03.2015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2850–2900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24.03.2015–25.03.2015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2901–2917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2918–2943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2944–2961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2962–3000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3001–3043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26.03.2015–27.03.2015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3044–3094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27.03.2015–30.03.2015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3095–3132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30.03.2015–31.03.2015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3133–3171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3172–3227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3228–3276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3277–3306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3307–3374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01.04.2015–03.04.2015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3375–3440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03.04.2015–06.04.2015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3441–3511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3512–3563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06.04.2015–07.04.2015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3564–3605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07.04.2015–08.04.2015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3606–3653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3654–3696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3697–3773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09.04.2015–10.04.2015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3774–3822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3823–3860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10.04.2015–13.04.2015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3861–3904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13.04.2015–14.04.2015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3905–3943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3944–3983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14.04.2015–15.04.2015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3984–4002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4003–4031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4032–4078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15.04.2015–16.04.2015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4079–4101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4102–4139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4140–4187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4188–4255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17.04.2015–20.04.2015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4256–4315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8255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2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4316–4334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4335–4385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21.04.2015–22.04.2015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4386–4419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4420–4469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22.04.2015–24.04.2015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4470–4524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24.04.2015–27.04.2015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4525–4540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4541–4560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4561–4586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27.04.2015–28.04.2015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4587–4625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28.04.2015–29.04.2015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4626–4667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4668–4735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29.04.2015–30.04.2015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4736–4787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4788–4794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4795–4827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4828–4898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4899–4922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8255BA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4923–4939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4940–4955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4956–4969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4970–5016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5017–5042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07.05.2015–08.05.2015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5043–5079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5080–5154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08.05.2015–12.05.2015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5155–5217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5218–5260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12.05.2015–13.05.2015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5261–5308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13.05.2015–14.05.2015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5309–5367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14.05.2015–15.05.2015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5368–5437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15.05.2015–18.05.2015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5438–5462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18.05.2015–19.05.2015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5463–5483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5484–5529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19.05.2015–21.05.2015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5530–5574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5575–5619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21.05.2015–25.05.2015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5620–5679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5680–5736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25.05.2015–26.05.2015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5737–5796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26.05.2015–27.05.2015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5797–5842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27.05.2015–28.05.2015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5843–5891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5892–5984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28.05.2015–29.05.2015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5985–6035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29.05.2015–02.06.2015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6036–6071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6072–6132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6133–6174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03.06.2015–04.06.2015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6175–6216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04.06.2015–08.06.2015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6217–6255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6256–6279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08.06.2015–09.06.2015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6280–6297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6298–6350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09.06.2015–11.06.2015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6351–6410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6411–6453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11.06.2015–15.06.2015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6454–6515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15.06.2015–17.06.2015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6516–6563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17.06.2015–19.06.2015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6564–6582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6583–6603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6604–6649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19.06.2015–22.06.2015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6650–6680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22.06.2015–23.06.2015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6681–6746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23.06.2015–24.06.2015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6747–6784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6785–6803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24.06.2015–25.06.2015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6804–6834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6835–6889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25.06.2015–26.06.2015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6890–6917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6918–6953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26.06.2015–30.06.2015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6954–7007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7008–7059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7060–7110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01.07.2015–02.07.2015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7111–7119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7120–7155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02.07.2015–03.07.2015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7156–7199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03.07.2015–06.07.2015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7200–7215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7216–7270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06.07.2015–07.07.2015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7271–7289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07.07.2015–08.07.2015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7290–7329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08.07.2015–09.07.2015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7330–7388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7389–7418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09.07.2015–10.07.2015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7419–7424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7425–7457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7458–7528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7529–7570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13.07.2015–14.07.2015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7571–7619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14.07.2015–16.07.2015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7620–7683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7684–7696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7697–7744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16.07.2015–20.07.2015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7745–7785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7786–7866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20.07.2015–21.07.2015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7867–7913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21.07.2015–22.07.2015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7914–7940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7941–7986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22.07.2015–24.07.2015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7987–8017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24.07.2015–27.07.2015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8018–8079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8080–8122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27.07.2015–28.07.2015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8123–8159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8160–8189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8190–8211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28.07.2015–29.07.2015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8212–8234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29.07.2015–31.07.2015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8235–8300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8301–8369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8370–8427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03.08.2015–04.08.2015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8428–8434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8435–8457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04.08.2015–06.08.2015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8458–8500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8501–8542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06.08.2015–07.08.2015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8543–8595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07.08.2015–10.08.2015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8596–8687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10.08.2015–12.08.2015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8688–8732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12.08.2015–13.08.2015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8733–8743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8744–8773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13.08.2015–14.08.2015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8774–8825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14.08.2015–17.08.2015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8826–8850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17.08.2015–18.08.2015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8851–8897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18.08.2015–19.08.2015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8898–8963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8964–8993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19.08.2015–20.08.2015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8994–9033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9034–9087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20.08.2015–21.08.2015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9088–9135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21.08.2015–24.08.2015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9136–9150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9151–9181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24.08.2015–25.08.2015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9182–9237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25.08.2015–26.08.2015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9238–9281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26.08.2015–27.08.2015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9282–9301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27.08.2015–28.08.2015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9302–9342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28.08.2015–31.08.2015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9343–9376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01.09.2015–02.09.2015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9377–9417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9418–9473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02.09.2015–03.09.2015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9474–9512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03.09.2015–04.09.2015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9513–9551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9552–9600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04.09.2015–08.09.2015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9601–9626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08.09.2015–09.09.2015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9627–9685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9686–9728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09.09.2015–10.09.2015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9729–9774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10.09.2015–14.09.2015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9575–9850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14.09.2015–15.09.2015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9851–9892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15.09.2015–16.09.2015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9893–9945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16.09.2015–17.09.2015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9946–9998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17.09.2015–18.09.2015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9999–10039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18.09.2015–21.09.2015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10040–10070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21.09.2015–22.09.2015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10071–10107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10108–10159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22.09.2015–23.09.2015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10160–10176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10177–10230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23.09.2015–24.09.2015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10231–10272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24.09.2015–25.09.2015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10273–10320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25.09.2015–28.09.2015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10321–10376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28.09.2015–29.09.2015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10377–10407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10408–10468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10469–10527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29.09.2015–30.09.2015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10528–10564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10565–10585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01.10.2015–05.10.2015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10586–10620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05.10.2015–06.10.2015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10621–10675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06.10.2015–09.10.2015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10676–10733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10734–10770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09.10.2015–13.10.2015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10771–10813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13.10.2015–14.10.2015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10814–10890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15.10.2015–16.10.2015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10891–10947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10948–10981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16.10.2015–19.10.2015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10982–11005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19.10.2015–20.10.2015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11006–11031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20.10.2015–21.10.2015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11032–11097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21.10.2015–22.10.2015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11098–11193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22.10.2015–23.10.2015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11194–11208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11209–11253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23.10.2015–26.10.2015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11254–11294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11295–11344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26.10.2015–27.10.2015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C137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1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11345–11409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11410–11450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27.10.2015–28.10.2015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11451–11489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28.10.2015–29.10.2015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11490–11538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29.10.2015–30.10.2015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11539–11602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20.11.2015–03.11.2015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11603–11643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03.11.2015–05.11.2015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11644–11658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11659–11690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11691–11733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05.11.2015–06.11.2015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11734–11805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06.11.2015–09.11.2015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11806–11845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11846–11848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11849–11884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09.11.2015–10.11.2015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1185–11940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10.11.2015–11.11.2015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11941–11987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11988–12026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11.11.2015–12.11.2015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12027–12093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12.11.2015–13.11.2015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12094–12100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12101–12133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13.11.2015–16.11.2015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12134–12180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12181–12231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12232–12270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16.11.2015–17.11.2015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12271–12327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17.11.2015–18.11.2015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12328–12365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12366–12426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18.11.2015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12427–12492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18.11.2015–19.11.2015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12493–12552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19.11.2015–20.11.2015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12553–15589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12590–12613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20.11.2015–23.11.2015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12614–12659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23.11.2015–24.11.2015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12660–12675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12676–12704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12705–12778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24.11.2015–25.11.2015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12779–12828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25.11.2015–26.11.2015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12829–12860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12861–12920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26.11.2015–30.11.2015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12921–12990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30.11.2015–01.12.2015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12991–13012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 декабря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13013–13055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 декабря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13056–13121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01.12.2015–02.12.2015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13122–13146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02.12.2015–04.12.2015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13147–13181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04.12.2015–07.12.2015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13182–13209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13210–13251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07.12.2015–08.12.2015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13252–13271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8 декабря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13272–13300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08.12.2015–09.12.2015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13301–13374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9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13375–13403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09.12.2015–11.12.2015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13404–13431 Администрации города Челябинска по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11.12.2015–14.12.2015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13432–13448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14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13449–13523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14.12.2015–15.12.2015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13524–13540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13541–13621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15.12.2015–16.12.2015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13622–13657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16.12.2015–17.12.2015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13658–13702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13703–13733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17.12.2015–18.12.2015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13734–13763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18.12.2015–21.12.2015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13764–13813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13814–13880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21.12.2015–22.12.2015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13881–13912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22.12.2015–23.12.2015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13913–13950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13951–14005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23.12.2015–24.12.2015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14006–14060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24.12.2015–25.12.2015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14061–14125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25.12.2015–28.12.2015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14126–14151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14152–14184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28.12.2015–29.12.2015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14185–14220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14221–14280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29.12.2015–30.12.2015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14281–14355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14356–14405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14406–14424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13753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14425–14445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1–348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14.01.2015–29.12.5015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1–2380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12.01.2015–13.03.2015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2381–4392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13.03.2015–22.04.2015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4393–6784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22.04.2015–24.06.2015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6785–9064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24.06.2015–21.08.2015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9065–11073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21.08.2015–22.10.2015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11074–12651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12652–14445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23.11.2015–31.12.2015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награжденных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Почетной грамотой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Благодарностью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аппаратных совещаний Главы города Челябинска (повестки, перечни поручений данных на еженедельных, выездных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ежемесячных расширенных аппаратных совещаниях, списки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26.01.2015–28.12.2015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3187а</w:t>
            </w:r>
          </w:p>
        </w:tc>
        <w:tc>
          <w:tcPr>
            <w:tcW w:w="5645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аппаратных совещаний Главы города Челябинска (повестки, перечни поручений данных на еженедельных, выездных и ежемесячных расширенных аппаратных совещаниях, списки участников и докладчиков) за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13.01.2015–25.12.2015</w:t>
            </w:r>
          </w:p>
        </w:tc>
        <w:tc>
          <w:tcPr>
            <w:tcW w:w="844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12.03.2015–21.10.2015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гражданской обороны Администрации города Челябинска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Администрации города Челябинска по предупреждению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 пригородного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техногенного характера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антитеррористической комиссии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рабочей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31.03.2015– 17.12.2015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№ 1–4 заседаний межведомственной комиссии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19.03.2015–03.12.2015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01–02 заседаний конкурсной комиссии на соискание муниципального гранта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06.02.2015 10.04.2015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Проколы заседаний городского координационного Совета женщин при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26.02.2015–10.12.2015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ФСС), на обязательное пенсионное страхование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об исполнении бюджета, сведения об остатках денежных средств, перечень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исполнения соглашений с МАУ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Челябинска»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Правительством Челябинской области, пояснительная записка)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использовании Администрацией города Челябинска межбюджетных трансфертов из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(МБУ, МАУ)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(казенные учреждения)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межведомственной комиссии по профилактике экстремизма на территории города Челябинска за февраль 2015 – 2020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19.02.2015–16.12.2020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 Комиссии по противодействию коррупции на территории города Челябинска (доклады, лист присутствующих, повестки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30.03.2015–10.12.2015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1–20 заседаний комиссии по соблюдению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аппарата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 (списки, заключения, повестки,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11.03.2015–25.12.2015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1–10)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6748E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1–22 Администрации города Челябинска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12.01.2016–26.01.2016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23–50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26.01.2016–08.02.2016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51–58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08.02.2016–11.02.2016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59–71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15.02.2016–17.02.2016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72–83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февраль–март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17.02.2016–09.03.2016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13753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84–116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09.03.2016–30.03.2016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117–128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30.03.2016–07.04.2016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129–132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133–146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11.04.2016–25.04.2016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147–158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25.04.2016–05.05.2016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159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160–178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06.05.2016–23.05.2016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179–200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май–июнь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24.05.2016–01.06.2016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201–221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06.06.2016–17.06.2016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222–228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17.06.2016–22.06.2016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229–250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22.06.2016–27.06.2016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251–269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июнь–июль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27.06.2016–05.07.2016</w:t>
            </w:r>
          </w:p>
        </w:tc>
        <w:tc>
          <w:tcPr>
            <w:tcW w:w="844" w:type="dxa"/>
            <w:shd w:val="clear" w:color="auto" w:fill="auto"/>
          </w:tcPr>
          <w:p w:rsidR="00C6653F" w:rsidRPr="00C13753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270–278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05.07.2016–06.07.2016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279–302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06.07.2016–11.07.2016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303–316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11.07.2016–13.07.2016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317–338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14.07.2016–28.07.2016</w:t>
            </w:r>
          </w:p>
        </w:tc>
        <w:tc>
          <w:tcPr>
            <w:tcW w:w="844" w:type="dxa"/>
            <w:shd w:val="clear" w:color="auto" w:fill="auto"/>
          </w:tcPr>
          <w:p w:rsidR="00C6653F" w:rsidRPr="00C13753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Постановление № 339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</w:p>
        </w:tc>
        <w:tc>
          <w:tcPr>
            <w:tcW w:w="844" w:type="dxa"/>
            <w:shd w:val="clear" w:color="auto" w:fill="auto"/>
          </w:tcPr>
          <w:p w:rsidR="00C6653F" w:rsidRPr="00C13753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340–356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июль–август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29.07.2016–15.08.2016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357–368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15.08.2016–26.08.2016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369–395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август–сентябрь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29.08.2016–09.09.2016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396–408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12.09.2016–20.09.2016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409–444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20.09.2016–22.09.2016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445–458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27.09.2016–06.10.2016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459–480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10.10.2016–20.10.2016</w:t>
            </w:r>
          </w:p>
        </w:tc>
        <w:tc>
          <w:tcPr>
            <w:tcW w:w="844" w:type="dxa"/>
            <w:shd w:val="clear" w:color="auto" w:fill="auto"/>
          </w:tcPr>
          <w:p w:rsidR="00C6653F" w:rsidRPr="00C13753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481–516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20.10.2016–07.11.2016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517–541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07.11.2016–23.11.2016</w:t>
            </w:r>
          </w:p>
        </w:tc>
        <w:tc>
          <w:tcPr>
            <w:tcW w:w="844" w:type="dxa"/>
            <w:shd w:val="clear" w:color="auto" w:fill="auto"/>
          </w:tcPr>
          <w:p w:rsidR="00C6653F" w:rsidRPr="00C13753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542–561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24.11.2016–06.12.2016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562–578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06.12.2016–08.12.2016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Постановление № 579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44" w:type="dxa"/>
            <w:shd w:val="clear" w:color="auto" w:fill="auto"/>
          </w:tcPr>
          <w:p w:rsidR="00C6653F" w:rsidRPr="00C13753" w:rsidRDefault="00C13753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580–593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594–609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7C1309" w:rsidRDefault="007C1309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1–40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11.01.2016–12.01.2016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7C1309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41–87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12.01.2016–13.01.2016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88–114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115–153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13.01.2016–14.01.2016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154–205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14.01.2016–15.01.2016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206–282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283–305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306–332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333–363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364–421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422–445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–21.01.201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446–505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506–542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543–583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584–606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607–634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635–700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7C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701–746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747–787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788–867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-29.01.2016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868–909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910–963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январь–февраль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964–1003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1004–1052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1053–1111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1112–1194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1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1195–1238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13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1239–1298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1299–1317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08.02.201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1318–1370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1371–1403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1404–1419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1420–1426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1427–1491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1492–1528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–11.0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1529–1563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11.0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1564–1612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1613–1667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1668–1736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1737–1786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1787–1835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1836–1905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1906–1967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1968–2013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2014–2079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2080–2105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2106–2168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2169–2228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2229–2254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2255–2269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2270–2297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2298–2364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февраль–март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2365–2403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13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2404–2444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2445–2495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2496–2536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2537–2587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2588–2635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2636–2651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2652–2714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2715–2746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–16.0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2747–2802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2803–2875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2876–2937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2938–2990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2991–3020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3021–3068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3069–3090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3091–3147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3148–3187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1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3188–3228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3229–3256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3257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3258–3267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3268–3319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3320–3349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3350–3416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3417–3450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3451–3464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3465–3500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3501–3538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13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3539–3582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1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3583–3624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3625–3660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3661–3714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6–06.04.2016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3715–3759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3760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7C1309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3761–3790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7C1309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3791–3817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06.04.2016–07.04.2016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3818–3852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7C1309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3853–3917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07.04.2016–11.04.2016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3918–3974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3975–3998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11.04.2016–12.04.2016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3999–4024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12.04.2016–13.04.2016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4025–4041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4042–4093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4094–4132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13.04.2016–14.04.2016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4133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4134–4165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14.04.2016–15.04.2016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4166–4210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15.04.2016–18.04.2016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B6501D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4211–4304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18.04.2016–19.04.2016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4305–4337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19.04.2016–20.04.2016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B6501D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4338–4394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20.04.2016–21.04.2016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B6501D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4395–4455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21.04.2016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22.04.2016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4456–4501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22.04.2016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25.04.2016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4502–4564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25.04.2016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4565–4603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4604–4627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4628–4657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27.04.2016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28.04.2016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4658–4724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28.04.2016–29.04.2016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4725–4758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29.04.2016–29.04.2016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4759–4806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29.04.2016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04.05.2016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4807–4861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04.05.2016–05.05.2016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4862–4900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05.05.2016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4901–4960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4961–5024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5025–5063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06.05.2016–11.05.2016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5064–5092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5093–5135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5136–5186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11.05.2016–12.05.2016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B6501D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5187–5220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5221–5251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12.05.2016–13.05.2016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5252–5279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5280–5281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13.05.2016–16.05.2016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5282–5321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16.05.2016–17.05.2016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5322–5343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17.05.2016–18.05.2016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5344–5402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5403–5479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18.05.2016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5480–5518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5519–5551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19.05.2016–20.05.2016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5552–5584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20.05.2016–23.05.2016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5585–5638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23.05.2016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24.05.2016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5639–5665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24.05.2016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5666–5712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5713–5741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25.05.2016–26.05.2016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5742–5819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26.05.2016–27.05.2016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5820–5854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5855–5872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27.05.2016–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30.05.2016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5873–5904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5905–5921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30.05.2016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5922–5959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5960–5965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5966–6018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01.06.2016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6019–6069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01.06.2016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6070–6118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6119–6172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02.06.2016–06.06.2016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6173–6225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6226–6255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06.06.2016–07.06.2016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6256–6290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07.06.2016–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08.06.2016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6291–6344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6345–6379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08.06.2016–09.06.2016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6380–6410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6411–6496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09.06.2016–10.06.2016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6497–6536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6537–6576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10.06.2016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6577–6612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6613–6653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6654–6716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14.06.2016–15.06.2016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6717–6741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15.06.2016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6742–6780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Pr="00135A0A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35A0A">
              <w:rPr>
                <w:rStyle w:val="3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6781–6818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16.06.2016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Pr="00135A0A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6819–6825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6826–6868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17.06.2016–20.06.2016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6869–6893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6894–6960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20.06.2016–21.06.2016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6961–6988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21.06.2016–22.06.2016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6989–7021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22.06.2016–23.06.2016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7022–7043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23.06.2016–24.06.2016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7044–7070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24.06.2016–27.06.2016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pStyle w:val="aa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7071–7141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27.06.2016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28.06.2016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7142–7190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28.06.2016–29.06.2016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7191–7244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7245–7280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29.06.2016–30.06.2016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pStyle w:val="aa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7281–7318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7319–7353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7354–7426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июнь–июль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30.06.2016–01.07.2016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7427–7474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7475–7512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01.07.2016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04.07.2016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7513–7545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04.07.2016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05.07.2016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7546–7579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7580–7620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05.07.2016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7621–7660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07.07.2016–08.07.2016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7661–7718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08.07.2016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7719–7776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7777–7851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11.07.2016–12.07.2016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7852–7887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12.07.2016–13.07.2016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7888–7944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13.07.2016–14.07.2016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7945–7974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pStyle w:val="aa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7975–8050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8051–8092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18.07.2016–19.07.2016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8093–8130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19.07.2016–20.07.2016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8131–8170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20.07.2016–21.07.2016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8171–8196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8197–8230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21.07.2016–25.07.2016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8231–8294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25.07.2016–26.07.2016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8295–8307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26.07.2016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8308–8334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26.07.2016–27.07.2016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8335–8364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8365–8382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8383–8436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8437–8486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27.07.2016–29.07.2016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8487–8526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8527–8565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июль–август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29.07.2016–01.08.2016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8566–8615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8616–8681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01.08.2016–03.08.2016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8682–8710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03.08.2016–04.08.2016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8711–8792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04.08.2016–05.08.2016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8793–8819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05.08.2016–08.08.2016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8820–8873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8874–8884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8885–8919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8920–8941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8942–8990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10.08.2016–11.08.2016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8991–9026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11.08.2016–12.08.2016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9027–9066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12.08.2016–15.08.2016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9067–9068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9069–9136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15.08.2016–16.08.2016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9137–9165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16.08.2016–17.08.2016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9166–9215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17.08.2016–18.08.2016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9216–9263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18.08.2016–19.08.2016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9264–9327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19.08.2016–22.08.2016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9328–938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22.08.2016–23.08.2016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9381–9453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23.08.2016–24.08.2016</w:t>
            </w:r>
          </w:p>
        </w:tc>
        <w:tc>
          <w:tcPr>
            <w:tcW w:w="844" w:type="dxa"/>
            <w:shd w:val="clear" w:color="auto" w:fill="auto"/>
          </w:tcPr>
          <w:p w:rsidR="00C6653F" w:rsidRPr="00B6501D" w:rsidRDefault="00B6501D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9454–9455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24.08.2016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9456–9519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24.08.2016–25.08.2016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9520–9547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25.08.2016–26.08.2016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9548–9600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9601–9627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26.08.2016–29.08.2016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9628–9659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29.08.2016–30.08.2016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9660–9703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9704–9735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30.08.2016–31.08.2016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9736–9755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9756–9796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9797–9856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01.09.2016–05.09.2016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9857–9886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9887–9944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05.09.2016–07.09.2016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9945–9980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9981–10004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07.09.2016–08.09.2016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10005–10010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10011–10021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10022–10040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08.09.2016–09.09.2016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10041–10078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09.09.2016–12.09.2016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10079–10155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12.09.2016–13.09.2016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10156–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10180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10181–10236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13.09.2016–14.09.2016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10237–10282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14.09.2016–15.09.2016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10283–10310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15.09.2016–16.09.2016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10311–10320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10321–10365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16.09.2016–19.09.2016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10366–10406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19.09.2016–20.09.2016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10407–10437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20.09.2016–21.09.2016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10438–10494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10495–10545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21.09.2016–22.09.2016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10546–10595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10596–10618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10619–10646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26.09.2016–27.09.2016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10647–10683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27.09.2016–27.09.2016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10684–10708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27.09.2016–28.09.2016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10709–10730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10731–10790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1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2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3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4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5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6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7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8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10792–10850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29.09.2016–30.09.2016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10851–10877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30.09.2016–03.10.2016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10878–10900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10901–10937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03.10.2016–04.10.2016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10938–10974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10975–11015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04.10.2016–05.10.2016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11016–11024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11025–11052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05.10.2016–06.10.2016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11053–11082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11083–11129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06.10.2016–07.10.2016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11130–11169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07.10.2016–10.10.2016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11170–11193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11194–11260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10.10.2016–11.10.2016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11261–11316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11.10.2016–12.10.2016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11317–11343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11344–11398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11399–11423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12.10.2016–13.10.2016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11424–11460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13.10.2016–14.10.2016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11461–11482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14.10.2016–17.10.2016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11483–11510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11511–11588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17.10.2016–18.10.2016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11589–11619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18.10.2016–19.10.2016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11620–11645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11646–11676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19.10.2016–20.10.2016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11677–11717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21.10.2016–24.10.2016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11718–11743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11744–11786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11787–11844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24.10.2016–25.10.2016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11845–11870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11871–11912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25.10.2016–26.10.2016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11913–11960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11961–11993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26.10.2016–27.10.2016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11994–12038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27.10.2016–28.10.2016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12039–12061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12062–12115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12116–12151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28.10.2016–01.11.2016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12152–12212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01.11.2016–02.11.2016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12213– 12244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12245–12320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02.11.2016–03.11.2016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12321–12341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12342–12366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12367–12375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12376–12406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07.11.2016–09.11.2016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12407–12427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12428–12467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09.11.2016–10.11.2016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12468–12509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10.11.2016–14.11.2016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12510–12517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12518–12554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12555–12587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14.11.2016–15.11.2016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12588–12629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12630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12631–12681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15.11.2016–16.11.2016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12682–12700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12701–12712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12713–12751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16.11.2016–17.11.2016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12752–12792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17.11.2016–21.11.2016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12793–12801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12802–12844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21.11.2016–22.11.2016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12845–12875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22.11.2016–23.11.2016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12876–12900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12901–12942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23.11.2016–24.11.2016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12943–12985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24.11.2016–25.11.2016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12986–13056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13057–13104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13105–13120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25.11.2016–28.11.2016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13121–13156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28.11.2016–29.11.2016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13157–13194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29.11.2016- 30.11.2016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13195–13217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30.11.2016 30.11.2016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13218–13273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13274–13327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30.11.2016–01.12.2016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13328–13386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13387–13442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01.12.2016–02.12.2016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13343–13454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02.12.2016–05.12.2016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13455–13505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13506–13531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13532–13557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05.12.2016–06.12.2016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13558–13592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13593–13637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06.12.2016–07.12.2016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13638–13656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07.12.2016–08.12.2016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13657–13683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13684–13740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08.12.2016–09.12.2016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13741–13796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09.12.2016–12.12.2016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13797–13852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декабрь 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12.12.2016–13.12.2016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13853–13907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13908–13933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13934–13972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13.12.2016–14.12.2016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13973–13984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13985–14038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14.12.2016–15.12.2016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14039–14100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15.12.2016–16.12.2016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14101–14133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16.12.2016–19.12.2016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14134–14185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14186–14223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14224–14271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19.12.2016–20.12.2016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14272–14313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14314–14349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14350–14364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14365–14399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14400–14430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14431–14506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14347B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14507–14538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14539–14551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14552–14564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14565–14627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14628–14674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14675–14698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27.12.2016–28.12.2016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14699–14746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14747–14811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28.12.2016–29.12.2016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14812–14847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29.12.2016–30.12.2016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14848–14854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14855–14861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14862–14898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51 заседания Коллегии Администрации города Челябинска, решения № 51/1, 51/2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 февраля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52 заседания Коллегии Администрации города Челябинска, решение № 52/1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 апреля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53 заседания Коллегии Администрации города Челябинска, решение № 53/1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 июля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54 заседания Коллегии Администрации города Челябинска, решение № 54/1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ноября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B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3622а</w:t>
            </w: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постановлений № 1–609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12.01.2016–30.12.2016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1–2303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11.01.2016–29.02.2016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2304–4789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март–апрель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01.03.2016–29.04.2016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4790–7417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май–июнь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04.05.2016 -30.06.2016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7418–9755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июль–август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01.07.2016–31.08.2016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9756–12150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сентябрь–октябрь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01.09.2016–31.10.2016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12151–14898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ноябрь–декабрь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01.11.2016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B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3628а</w:t>
            </w: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Реестр награждения Почетной грамотой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Благодарностью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12.01.2016- 12.12.2016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(повестки, списки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докладчиков, перечни поручений) аппаратных совещаний у Главы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11.01.2016–26.12.2016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Копии перечней (выездные совещания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конце дела)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Протоколы, совещания Главы города Челябинска (в том числе по вопросам общественного Совета по улучшению инвестиционного климата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проведения саммитов ШОС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БРИКС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городе Челябинске)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Итоговая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рассмотрении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1–4 заседаний комиссии по формированию кадрового </w:t>
            </w:r>
            <w:proofErr w:type="gramStart"/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резерва аппарата Администрации города Челябинска</w:t>
            </w:r>
            <w:proofErr w:type="gramEnd"/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21.03.2016–26.09.2016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комиссии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муниципальных служащих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февраль–август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02.02.2016–05.08.2016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4–6 заседаний комиссии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муниципальных служащих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25.08.2016–13.10.2016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комиссии по противодействию коррупции на территории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31.03.2016–28.09.2016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противодействию коррупции на территории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движении кадров Челябинского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 города Челябинска (ф. 2–10), статистический отчет (ф. 1–МС)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составе работников, замещавших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по полу, возрасту, стажу муниципальной службы, образованию»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Годовой отчет по ф.2-МС не составлялся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выполнении плана мероприятий по профилактике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Администрации города Челябинска, муниципальных программ «Противодействие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городе Челябинске на 2015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«Развитие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муниципальном образовании «город Челябинск» на 2013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За 9 месяцев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006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3638а</w:t>
            </w: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0067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Штатное расписание аппарата Администрации города Челябинска, отделов ЗАГС на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 Администрации города Челябинска на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(баланс ГРБС,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отчет об исполнении бюджета, 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 Администрации города Челябинска (казенные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расходовании (использовании) субвенций из средств областного бюджета на осуществление переданных государственных полномочий (охрана труда, по комплектованию, учету, 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хранению архивных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 межбюджетных трансфертов из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областного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Расчеты по начисленным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уплаченным страховым взносам на обязательное социальное страхование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 ФСС), на обязательное пенсионное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ПФР (ф. РСВ–1 ПФР); статистические отчеты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Т (ГМС),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4, 14МО)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численности,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движении работников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Часть формы РСВ-1 включена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опись №2 дел по личному составу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конкурсной комиссии, итоговые оценки соискателей, протоколы экспертной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проведении конкурса на соискание муниципального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2015–февраль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28.12.2015–17.02.2016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Отчеты об использовании муниципальных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защите их прав, 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занятости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11.03.2016–21.10.2016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антитеррористической комиссии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(план работы, протоколы заседаний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30.03.2016–20.12.2016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городе Челябинске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(план работы, протоколы заседаний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20E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220E34" w:rsidRDefault="00C6653F" w:rsidP="00220E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2–34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09.01.2017–23.01.2017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35–40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25.01.2017–27.01.2017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41–50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27.01.2017–07.02.2017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51–62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09.02.2017–15.02.2017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63–75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15.02.2017–27.02.2017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76–94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февраль–март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27.02.2017–09.03.2017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95–119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 2017года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10.03.2017–21.03.2017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120–122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22.03.2017–22.03.2017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123–147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март–апрель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23.03.2017–18.04.2017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148–169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18.04.2017–28.04.2017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170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171–187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апрель–май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28.04.2017–11.05.2017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188–213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214–235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май–июнь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29.05.2017–19.06.2017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236–254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19.06.2017–21.06.2017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255–264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23.06.2017–27.06.2017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14347B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265–282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июнь–июль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29.06.2017–05.07.2017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283–315 Админ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05.07.2017–20.07.2017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316–332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20.07.2017–25.07.2017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333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334–342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июль–август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26.07.2017–01.08.2017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343–358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04.08.2017–14.08.2017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359–366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15.08.2017–28.08.2017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367–386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28.08.2017–29.08.2017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387–411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август–сентябрь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29.08.2017–22.09.2017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138 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412–432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сентябрь–октябрь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27.09.2017–05.10.2017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433–445 Админ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 2017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09.10.2017–12.10.2017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446–463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12.10.2017–20.10.2017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464–475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октябрь–ноябрь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23.10.2017–07.11.2017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476–485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07.11.2017–14.11.2017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486–501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14.11.2017–22.11.2017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502–522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22.11.2017–29.11.2017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523–557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30.11.2017–07.12.2017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558–569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07.12.2017–14.12.2017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570–579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18.12.2017–26.12.2017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580–597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1–12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13–22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09.01.2017–10.01.2017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10.01.2017–11.01.2017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151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201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11.01.2017–12.01.2017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218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229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13.01.2017–16.01.2017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283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310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16.01.2017–18.01.2017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377–387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388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416 Администрации города Челябинска по основной деятельности 18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417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18.01.2017–19.01.2017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438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19.01.2017–20.01.2017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503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546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20.01.2017–23.01.2017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558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23.01.2017–24.01.2017</w:t>
            </w:r>
          </w:p>
        </w:tc>
        <w:tc>
          <w:tcPr>
            <w:tcW w:w="844" w:type="dxa"/>
            <w:shd w:val="clear" w:color="auto" w:fill="auto"/>
          </w:tcPr>
          <w:p w:rsidR="00C6653F" w:rsidRPr="0014347B" w:rsidRDefault="0014347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591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24.01.2017</w:t>
            </w:r>
          </w:p>
        </w:tc>
        <w:tc>
          <w:tcPr>
            <w:tcW w:w="844" w:type="dxa"/>
            <w:shd w:val="clear" w:color="auto" w:fill="auto"/>
          </w:tcPr>
          <w:p w:rsidR="00C6653F" w:rsidRPr="001F357A" w:rsidRDefault="001F357A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24.01.2017</w:t>
            </w:r>
          </w:p>
        </w:tc>
        <w:tc>
          <w:tcPr>
            <w:tcW w:w="844" w:type="dxa"/>
            <w:shd w:val="clear" w:color="auto" w:fill="auto"/>
          </w:tcPr>
          <w:p w:rsidR="00C6653F" w:rsidRPr="001F357A" w:rsidRDefault="001F357A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626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24.01.2017–25.01.2017</w:t>
            </w:r>
          </w:p>
        </w:tc>
        <w:tc>
          <w:tcPr>
            <w:tcW w:w="844" w:type="dxa"/>
            <w:shd w:val="clear" w:color="auto" w:fill="auto"/>
          </w:tcPr>
          <w:p w:rsidR="00C6653F" w:rsidRPr="001F357A" w:rsidRDefault="001F357A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692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25.01.2017</w:t>
            </w:r>
          </w:p>
        </w:tc>
        <w:tc>
          <w:tcPr>
            <w:tcW w:w="844" w:type="dxa"/>
            <w:shd w:val="clear" w:color="auto" w:fill="auto"/>
          </w:tcPr>
          <w:p w:rsidR="00C6653F" w:rsidRPr="001F357A" w:rsidRDefault="001F357A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711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25.01.2017–26.01.2017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737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781–849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850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26.01.2017–27.01.2017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901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27.01.2017–30.01.2017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951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30.01.2017–31.01.2017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1038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1077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1086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1097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1098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31.01.2017–01.02.2017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Распоряжения № 1131–1144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6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 7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8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1146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01.02.2017–02.02.2017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1209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1267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02.02.2017–06.02.2017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1306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1328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6 февраля 2017 года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1384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1411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06.02.2017–07.02.2017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1412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1422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1502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07.02.2017–08.02.2017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1560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1622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08.02.2017–09.02.2017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1661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09.02.2017–10.02.2017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53F"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1676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10.02.2017–13.02.2017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1703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1716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1775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13.02.2017–14.02.2017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1817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1852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14.02.2017–15.02.2017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1924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1944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1960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15.02.2017–16.02.2017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1982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2043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16.02.2017–17.02.2017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2077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17.02.2017–20.02.2017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2103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2137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20.02.2017–21.02.2017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2181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2207–2252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21.02.2017–22.02.2017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2253–2327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22.02.2017–27.02.2017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2328–2344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27.02.2017–28.02.2017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2345–2353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2354–2377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февраль–март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28.02.2017–01.03.2017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2378–2431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01.03.2017–02.03.2017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2432–2498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02.03.2017–03.03.2017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2499–2579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2580–2602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03.03.2017–06.03.2017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2603–2619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2620–2636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06.03.2017–09.03.2017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2637–2668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2669–2688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2689–2734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09.03.2017–10.03.2017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2735–2749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2750–2788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2789–2848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13.03.2017–14.03.2017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2849–2859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2860–2876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14.03.2017 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2877–2924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2925–2966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14.03.2017–15.03.2017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2967–2978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2979–2996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15.03.2017–16.03.2017</w:t>
            </w:r>
          </w:p>
        </w:tc>
        <w:tc>
          <w:tcPr>
            <w:tcW w:w="844" w:type="dxa"/>
            <w:shd w:val="clear" w:color="auto" w:fill="auto"/>
          </w:tcPr>
          <w:p w:rsidR="00C6653F" w:rsidRPr="00B26133" w:rsidRDefault="00B26133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2997–3053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3054–3056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16.03.2017</w:t>
            </w:r>
          </w:p>
        </w:tc>
        <w:tc>
          <w:tcPr>
            <w:tcW w:w="844" w:type="dxa"/>
            <w:shd w:val="clear" w:color="auto" w:fill="auto"/>
          </w:tcPr>
          <w:p w:rsidR="00C6653F" w:rsidRPr="001C376F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3057–3121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17.03.2017</w:t>
            </w:r>
          </w:p>
        </w:tc>
        <w:tc>
          <w:tcPr>
            <w:tcW w:w="844" w:type="dxa"/>
            <w:shd w:val="clear" w:color="auto" w:fill="auto"/>
          </w:tcPr>
          <w:p w:rsidR="00C6653F" w:rsidRPr="001C376F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3122–3133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17.03.2017 </w:t>
            </w:r>
          </w:p>
        </w:tc>
        <w:tc>
          <w:tcPr>
            <w:tcW w:w="844" w:type="dxa"/>
            <w:shd w:val="clear" w:color="auto" w:fill="auto"/>
          </w:tcPr>
          <w:p w:rsidR="00C6653F" w:rsidRPr="001C376F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3134–3157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20.03.2017–30.03.2017</w:t>
            </w:r>
          </w:p>
        </w:tc>
        <w:tc>
          <w:tcPr>
            <w:tcW w:w="844" w:type="dxa"/>
            <w:shd w:val="clear" w:color="auto" w:fill="auto"/>
          </w:tcPr>
          <w:p w:rsidR="00C6653F" w:rsidRPr="001C376F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3158–3191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3192–3242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20.03.2017–22.03.2017</w:t>
            </w:r>
          </w:p>
        </w:tc>
        <w:tc>
          <w:tcPr>
            <w:tcW w:w="844" w:type="dxa"/>
            <w:shd w:val="clear" w:color="auto" w:fill="auto"/>
          </w:tcPr>
          <w:p w:rsidR="00C6653F" w:rsidRPr="001C376F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3243–3281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3282–3326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3327–3365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3366–3374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3375–3391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22.03.2017–23.03.2017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3392–3428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23.03.2017–24.03.2017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3429–3445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24.03.2017</w:t>
            </w:r>
          </w:p>
        </w:tc>
        <w:tc>
          <w:tcPr>
            <w:tcW w:w="844" w:type="dxa"/>
            <w:shd w:val="clear" w:color="auto" w:fill="auto"/>
          </w:tcPr>
          <w:p w:rsidR="00C6653F" w:rsidRPr="001C376F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3446–3498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24.03.2017</w:t>
            </w:r>
          </w:p>
        </w:tc>
        <w:tc>
          <w:tcPr>
            <w:tcW w:w="844" w:type="dxa"/>
            <w:shd w:val="clear" w:color="auto" w:fill="auto"/>
          </w:tcPr>
          <w:p w:rsidR="00C6653F" w:rsidRPr="001C376F" w:rsidRDefault="001C376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3499–3521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24.03.2017–27.03.2017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3522–3559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27.03.2017–28.03.2017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3560–3584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28.03.2017–29.03.2017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3585–3602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3603–3607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3608–3633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3634–3653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3654–3718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3719–3748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30.03.2017–03.04.2017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3749–3773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3774–3782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3783–3802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3803–3866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3867–3923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3924–3957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04.04.2017–05.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3958–3965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3966–3988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05.04.2017–06.04.2017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3989–4046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4047–4072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06.04.2017–07.04.2017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4073–4086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4087–4095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4096–4123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07.04.2017–10.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4124–4178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10.04.2017–11.04.2017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4179–4246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11.04.2017–11.04.2017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4247–4284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11.04.2017–12.04.2017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4285–4321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4322–4343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12.04.2017–13.04.2017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4344–4410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13.04.2017–14.04.2017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4411–4451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14.04.2017–17.04.2017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4452–4482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4483–4492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4493–4539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4540–4597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4598–4608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4609–4646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18.04.2017–19.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4647–4669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4670–4684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19.04.2017–20.04.2017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4685–4723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4724–4742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4743–4798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4799–4800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4801–4825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20.04.2017–21.04.2017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4826–4830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21.04.2017–24.04.2017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4831–4876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4877–4924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24.04.2017–26.04.2017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4925–4935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4936–4970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4971–5041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26.04.2017–27.04.2017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5042–5086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27.04.2017–28.04.2017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5087–5096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5097–5144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28.04.2017–02.05.2017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5145–5192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02.05.2017–04.05.2017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04.05.2017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6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7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8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4 мая 2017 года. Том 9 (последний)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5194–5236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5237–5251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5252–5278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04.05.2017–05.05.2017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5279–5325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05.05.2017–10.05.2017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5326–5379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5380–5394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10.05.2017–11.05.2017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5395–5433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5435–5487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5488–5520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12.05.2017–15.05.2017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5521–5555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15.05.2017–16.05.2017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5556–5644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16.05.2017–17.05.2017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5645–5662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5663–5728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17.05.2017–18.05.2017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5729–5764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5765–5793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18.05.2017–19.05.2017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5794–5826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19.05.2017–22.05.2017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5827–5874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22.05.2017–23.05.2017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5875–5955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5956–5985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23.05.2017–24.05.2017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5986–6014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24.05.2017–25.05.2017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6015–6065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25.05.2017–25.05.2017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6066–6095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.05.2017–26.05.2017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6096–6119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6120–6135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6136–6223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6224–6256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6257–6282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29.05.2017–30.05.2017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6283–6342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30.05.2017–31.05.2017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6343–6362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май–июнь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31.05.2017–01.06.2017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6363–6377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6378–6418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6419–6453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01.06.2017–02.06.2017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6454–6498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02.06.2017–05.06.2017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6499–6556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6557–6618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05.06.2017–06.06.2017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6619–6635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6636–6671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6672–6706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06.06.2017–07.06.2017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6707–6744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CA6F04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07.06.2017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 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 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6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7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8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6746–6755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6756–6766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6767–6776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6777–6826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08.06.2017–09.06.2017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6827–6894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6895–6930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09.06.2017–13.06.2017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6931–6966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6967–7002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13.06.2017–14.06.2017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7003–7058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7059–7107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14.06.2017–16.06.2017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7108–7178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7179–7212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16.06.2017–19.06.2017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7213–7234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7235–7267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19.06.2017–20.06.2017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7268–7308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20.06.2017–21.06.2017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7309–7346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21.06.2017–22.06.2017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7347–7403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22.06.2017–23.06.2017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7404–7446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7447–7531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7532–7551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23.06.2017–26.06.2017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7552–7578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26.06.2017–27.06.2017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7579–7590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7591–7626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27.06.2017–29.06.2017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7627–7691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29.06.2017–30.06.2017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7692–7731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7732–7757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июнь–июль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30.06.2017–03.07.2017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7758–7784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7785–7822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03.07.2017–04.07.2017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7823–7893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7894–7902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7903–7912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7913–7931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04.07.2017–05.07.2017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7932–7979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05.07.2017–06.07.2017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7980–7988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7989–8025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8026–8080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06.07.2017–07.07.2017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8081–8143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8144–8179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07.07.2017–11.07.2017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E8577D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8180–82</w:t>
            </w:r>
            <w:r w:rsidR="00C6653F" w:rsidRPr="0015029A">
              <w:rPr>
                <w:rFonts w:ascii="Times New Roman" w:hAnsi="Times New Roman" w:cs="Times New Roman"/>
                <w:sz w:val="24"/>
                <w:szCs w:val="24"/>
              </w:rPr>
              <w:t>17 Администрации города Челябинска по основной деятельности</w:t>
            </w:r>
            <w:r w:rsidR="00C6653F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="00C6653F" w:rsidRPr="0015029A">
              <w:rPr>
                <w:rFonts w:ascii="Times New Roman" w:hAnsi="Times New Roman" w:cs="Times New Roman"/>
                <w:sz w:val="24"/>
                <w:szCs w:val="24"/>
              </w:rPr>
              <w:t>11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8218–8281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8282–8343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11.07.2017–12.07.2017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8344–8408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12.07.2017–13.07.2017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3E30CD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3E30CD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6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8410–8484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8485–8529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13.07.2017–14.07.2017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8529–8567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8568–8599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14.07.2017–17.07.2017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8600–8606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8607–8617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8618–8626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8627–8650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8651–8686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8687–8729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17.07.2017–19.07.2017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3E30CD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8730–8747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8748–8806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8807–8867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8868–8920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19.07.2017–20.07.2017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3E30CD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8921–8924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8925–8969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20.07.2017–24.07.2017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8970–9032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9033–9056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3E30CD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9057–9100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24.07.2017–25.07.2017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9101–9157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25.07.2017–28.07.2017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BB708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9158–9230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9231–9295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28.07.2017–31.07.2017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BB708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9296–9366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31.07.2017–01.08.2017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BB708B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9367–9409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01.08.2017–03.08.2017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9410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августа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9410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августа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2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9411–9480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03.08.2017–04.08.2017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9481–9534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04.08.2017–07.08.2017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9535–9577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07.08.2017–08.08.2017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9578–9620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08.08.2017–09.08.2017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9621–9700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9701–9738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09.08.2017–10.08.2017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9739–9777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10.08.2017–11.08.2017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9778–9824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11.08.2017–14.08.2017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9825–9852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9853–9876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14.08.2017–15.08.2017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9877–9917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15.08.2017–16.08.2017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9918–9957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16.08.2017–18.08.2017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9958–10026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10027–10104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18.08.2017–21.08.2017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10105–10165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21.08.2017–22.08.2017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10166–10203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22.08.2017–23.08.2017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10204–10218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10219–10252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10253–10299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23.08.2017–24.08.2017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10300–10366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10367–10426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10427–10490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24.08.2017–28.08.2017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10491–10506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10507–10570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28.08.2017–29.08.2017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10571–10607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10608–10646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29.08.2017–30.08.2017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10647–10708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30.08.2017–31.08.2017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10709–10749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август–сентябрь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31.08.2017–01.09.2017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10750–10800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01.09.2017–04.09.2017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10801–10878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04.09.2017–05.09.2017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10879–10885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10886–10946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05.09.2017–07.09.2017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10947–10980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07.09.2017–08.09.2017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10981–11015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11016–11080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08.09.2017–11.09.2017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11081–11120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11.09.2017–12.09.2017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11121–11162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12.09.2017–13.09.2017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11163–11221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11222–11251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11252–11304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13.09.2017–14.09.2017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11305–11357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14.09.2017–20.09.2017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11358–11414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20.09.2017–21.09.2017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11415–11483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11484–11565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21.09.2017–22.09.2017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11566–11609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22.09.2017–25.09.2017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11610–11684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25.09.2017–26.09.2017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11685–11687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11688–11728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26.09.2017–27.09.2017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11729–11750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27.09.2017–28.09.2017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11751–11828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11819–11872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28.09.2017–29.09.2017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11873–11935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29.09.2017–02.10.2017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A6F04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11936–11980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02.10.2017–03.10.2017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11981–12052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03.10.2017–05.10.2017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12053–12109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05.10.2017–09.10.2017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12110–12141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12142–12183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12184–12219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09.10.2017–10.10.2017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12220–12245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12246–12276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11.10.2017–12.10.2017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12277–12307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12308–12379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12.10.2019–13.10.2017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12380–12430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13.10.2017–16.10.2019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12431–12454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16.10.2017–17.10.2017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12455–12504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17.10.2017–18.10.2017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12505–12560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12561–12624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18.10.2017–20.10.2017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12625–12673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20.10.2017–23.10.2017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12674–12709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12710–12760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23.10.2017–24.10.2017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12761–12785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24.10.2017–25.10.2017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12786–12851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25.10.2017–26.10.2017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12852–12876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26.10.2017–27.10.2016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12877–12907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12908–12967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27.10.2017–30.10.2017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12968–13017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30.10.2017–31.10.2017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13018–13054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31.10.2017–01.11.2017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13055–13126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01.11.2017–02.11.2017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13127–13179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02.11.2017–03.11.2017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13180–13211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03.11.2017–07.11.2017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13212–13219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13220–13250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13251–13328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07.11.2017–09.11.2017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13329–13364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09.11.2017–10.11.2017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13365–13427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10.11.2017–13.11.2017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13428–13463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13.11.2017–14.11.2017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13464–13520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14.11.2017–15.11.2017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13521–13568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15.11.2017–16.11.2017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13569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ноября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13569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ноября 2017 года. Том 2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13570–13598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16.11.2017–17.11.2017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13599–13615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17.11.2017–20.11.2017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13616–13640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13641–13675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13676–13718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20.11.2017–21.11.2017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13719–13771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21.11.2017–22.11.2017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13772–13832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22.11.2017–23.11.2017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13833–13909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23.11.2017–24.11.2017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13910–13960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13961–14000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24.11.2017–27.11.2017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14001–14035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14036–14085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27.11.2017–28.11.2017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14086–14130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14131–14175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28.11.2017–29.11.2017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14176–14244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29.11.2017–30.11.2017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14245–14282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30.11.2017–01.12.2017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14283–14341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01.12.2017–04.12.2017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14342–14414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04.12.2017–05.12.2017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14415–14451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05.12.2017–06.12.2017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14452–14501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06.12.2017–07.12.2017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14502–14541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07.12.2017–08.12.2017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14542–14610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08.12.2017–11.12.2017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14611–14649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14650–14696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11.12.2017–12.12.2017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14697–14761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12.12.2017 13.12.2017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14762–14787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13.12.2017–14.12.2017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14788–14853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14854–14896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14.12.2017–18.12.2017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14897–14926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14927–14981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18.12.2017–19.12.2017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14982–15015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15016–15063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19.12.2017–20.12.2017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15064–15122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20.12.2017–21.12.2017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15123–15150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21.12.2017–25.12.2017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15151–15190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15191–15225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25.12.2017–26.12.2017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15226–15307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26.12.2017–27.12.2017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15308–15363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27.12.2017–28.12.2017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15364–15405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15406–15498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15499–15530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55 заседания Коллегии Администрации города Челябинска, решения № 55/1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56 заседания Коллегии Администрации города Челябинска, решение № 56/1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57 заседания Коллегии Администрации города Челябинска, решение № 57/1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 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58 заседания Коллегии Администрации города Челябинска, решение № 58/1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 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постановлений № 1–597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1–2374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09.01.2017–28.02.2017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2375–5102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март–апрель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01.03.2017–28.04.2017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5103–7736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май–июнь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02.05.2017 –30.06.2017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7737–10732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июль–август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01.07.2017–31.08.2017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10733–13032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сентябрь–октябрь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01.09.2017–31.10.2017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13033–15530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01.11.2017 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объявлении 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1–34 аппаратных совещаний Главы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18.01.2017–22.12.2017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 (списки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докладчиков, перечни поручений Главы города Челябинска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аппаратных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выездных совещаний)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Итоговая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рассмотрении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1, 2 заседаний комиссии по формированию кадрового </w:t>
            </w:r>
            <w:proofErr w:type="gramStart"/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резерва аппарата Администрации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14.04.2017–29.12.2017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муниципальных служащих аппарата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(повестки дня, пояснительные, заключения, объяснительные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17.01.2017–25.12.2017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комиссии по противодействию коррупции на территории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(план работы, доклады, аналитические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март–декабрь 2017 года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29.03.2017–21.12.2017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Сводные отчеты по выполнению мероприятий по противодействию коррупции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движении кадров Челябинского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 города Челябинска (ф. 1–9), статистический отчет (ф. 1-МС)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составе работников, замещавших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по полу, возрасту, стажу муниципальной службы, образованию»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годовой отчет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ф.2-МС не составлялся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F774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4128а</w:t>
            </w: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F774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Штатное расписание аппарата Администрации города Челябинска, отделов ЗАГС на 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 Администрации города Челябинска на 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Бухгалтерский отчет (баланс ГРБС, отчет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финансовых результатах деятельности, отчет об исполнении бюджета, 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др.) Администрации города Челябинска (казенные учреждения)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Выписка из сводной бюджетной росписи по расходам города Челябинска на 2017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плановый период 2018–2019 годов по собственным полномочиям, по межбюджетным трансфертам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Статис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тические отчеты (ф. 1-Т (ГМС),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П-4),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численности, оплате труда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движении работников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2017 год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005C0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1, 2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заседаний конкурсной комиссии по предоставлению муниципального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(экспертные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 –19.01.2017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координационного Совета по взаимодействию с национально-культурными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религиозными некоммерческими организациями при Администрации города Челябинска март–октябрь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09.03.2017–25.10.2017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990D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координационного Совета по взаимодействию с военно-патриотическими, спортивными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спортивно-техническими общественными объединениями при Администрации города Челябинска апрель–октябрь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12.04.2017–20.10.2017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1, 2 заседаний Экспертного совета по оценке социально-значимых проектов, предоставленных на соискание муниципального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09.01.2017–13.01.2017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1–7 заседаний комиссии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защите их прав, 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занятости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17.02.2017–06.12.2017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Протокол № 6 - копия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антитеррористической комиссии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(план работы, протоколы совместных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оперативной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28.03.2017–19.12.2017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городе Челябинске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(план работы, протоколы заседаний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30.03.2017–13.12.2017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3C2D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3C2D75" w:rsidRDefault="00C6653F" w:rsidP="003C2D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1–21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09.01.2018–23.01.2018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22–34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23.01.2018–25.01.2018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35–71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26.01.2018–27.02.2018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72–75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27.02.2018–28.02.2018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76–90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февраль–март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28.02.2018–12.03.2018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91–110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12.03.2018–20.03.2018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111–117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20.03.2018–21.03.2018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118–138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22.03.2018–02.04.2018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139–155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02.04.2018–12.04.2018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156–179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12.04.2018–03.05.2018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180–189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03.05.2018–10.05.2018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190–210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10.05.2018–23.05.2018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211–253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28.05.2018–19.06.2018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254–270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19.06.2018–28.06.2018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271–272 Администрации города Челябинска от 28 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273–299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03.07.2018–10.07.2018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300–307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12.07.2018–24.07.2018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308–342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24.07.2018–31.07.2018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343–357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июль–август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31.07.2018–10.08.2018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358–362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14.08.2018–17.08.2018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363–368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20.08.2018–24.08.2018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369–381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август–сентябрь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24.08.2018–03.09.2018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382–405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03.09.2018–13.09.2018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406–421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13.09.2018–24.09.2018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422–428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24.09.2018–28.09.2018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429–445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28.09.2018–09.10.2018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446–448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11.10.2018–12.10.2018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449–466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16.10.2018–26.10.2018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467–480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26.10.2018–29.10.2018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481–495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29.10.2018–07.11.2018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496–515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07.11.2018–16.11.2018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516–524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19.11.2018–26.11.2018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525–541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26.11.2018–10.12.2018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542–546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10.12.2018–11.12.2018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547–558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12.12.2018–18.12.2018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559–567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18.12.2018–25.12.2018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568–592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26.12.2018–28.12.2018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1–37 Администрации города Челябин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по 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09.01.2018–10.01.2018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38–104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10 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105–190 Администрации города Челябинска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191–252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15.01.2018 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253–322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15.01.2018–16.01.2018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323–356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357–404 Администрации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18 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405–475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476–542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543–593 Администрации города Челябинска по основной деятельности от 22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594–631 Администрации города Челябинска по основной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632–676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23.01.2018–25.01.2018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677–707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25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708–758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25.01.2018–26.01.2018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759–815 Администрации города Челябинска по 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26.01.2018–29.01.2018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816–908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909–946 Администрации города Челябинска по основной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29.01.2018–31.01.2018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947–1026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31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1027–1070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01.02.2018–02.02.2018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1071–1142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1143–1200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02.02.2018–05.02.2018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1201–1241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05.02.2018–06.02.2018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1242–1275 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06.02.2018–07.02.2018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1276–1353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07.02.2018–08.02.2018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1354–1422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1423–1466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1467–1528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1529–1595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1596–1650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1651–1689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1690–1780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1781–1894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1895–1903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1904–1960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1961–2019 Администрации города Челябинска по 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2020–2056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2057–2093 Администрации города Челябинска по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2094–2100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21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2101–2156 Администрации города Челябинска по основной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21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2157–2196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21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2197–2256 Администрации города Челябинска по 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2257–2328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2329–2375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2376–2412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2413–2451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февраль–март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2452–2509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2510–2538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5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2539–2550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5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2551–2610 Администрации города Челябинска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2611–2671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2672–2727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2728–2774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2775–2829 Администрации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14 марта 2018 года 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2830–2919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2920–2990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2991–3066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3067–3109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3110–3179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3180–3228 Администрации города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3229–3289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3290–3347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3348–3384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23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3385–3394 Администрации города Челябинска по 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23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3395–3434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3435–3470 Администрации города Челябинска по 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27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3471–3524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3525–3592 Администрации города Челябинска по 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3593–3674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3675–3700 Администрации города Челябинска по 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3701–3753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3754–3854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3855–3914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3915–3951 Администрации города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3952–4007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4008–4057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4058–4133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11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4134–4187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4188–4257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4258–4314 Администрации города Челябинска по 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4315–4393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4394–4439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17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4440–4506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4507–4556 Администрации города Челябинска по 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4557–4608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4609–4685 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4686–4711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4712–4777 Администрации города Челябинска по основной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4778–4853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 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4854–4929 Администрации города Челябинска по 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26.04.2048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4930–4958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4959–5014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27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5015–5064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5065–5138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5139–5159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5160–5178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8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5179–5244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5245–5289 Администрации города Челябинска по 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10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5290–5360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5361 Администрации города Челябинска по 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11 мая 2018 года. Том 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11.05.2018 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5361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11 мая 2018 года. Том 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5362–5422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5423–5487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5488–5515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5516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года. Том 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5516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года. Том 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5516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года. Том 3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5517–5575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5576–5592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5593–5648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5649–5702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18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5703–5783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5784–5838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5839–5904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5905–5974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5975–6056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25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6057–6127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6128–6130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29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6131–6146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29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6147–6226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6227–6304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6305–6376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6377–6449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6450–6506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4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6507–6541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6542–6598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6599–6620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6621–6682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6683–6761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9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6762–6835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6836–6892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6893–6956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18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6957–7024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7025–7060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7061–7129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7130–7186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7187–7264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7265–7302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25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7303–7354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7355–7396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7397–7426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7427–7512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7513–7586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июнь–июль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7587–7650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7651–7711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7712–7780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7781–7844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7845–7907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7908–7975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7976–8054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8055–8107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8108–8181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8182–8236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8237–8259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8260–8332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8333–8403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8404–8434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8435–8493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8494–8504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23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8505–8554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8555–8571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8572–8624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8625–8652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8653–8724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26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8725–8768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 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8769–8822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8823–8870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июль–август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8871–8931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8932–8975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8976–9048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9049–9116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6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9117–9174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9175–9208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9209–9249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9250–9281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9282–9319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9320–9379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Челябинска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9380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15 августа 2018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9380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15 августа 2018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9381–9437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9438–9505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16.08.2018–20.08.2018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9506–9588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9589–9643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Челябинска по 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20.08.2018–21.08.2018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9644–9692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9693–9734 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9735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9736–9817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22.08.2018–23.08.2018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9818–9881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23.08.2018–27.08.2018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9882–9928 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27.08.2018–28.08.2018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9929–9998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28.08.2018–30.08.2018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9999–10047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3C2D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10048–10132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30.08.2018–31.08.2018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10133–10187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август–сентябрь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31.08.2018–03.09.2018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10188–10201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03.09.2018–04.09.2018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10202–10249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04.09.2018–05.09.2018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10250–10285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05.09.2018–06.09.2018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10286–10332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06.09.2018–07.09.2018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10333–10354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07.09.2018–10.09.2018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10355–10379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10.09.2018–11.09.2018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10380–10393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11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10394–10441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11.09.2018–12.09.2018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10442–10490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12.09.2018–13.09.2018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10491–10567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10568–10609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13.09.2018–17.09.2018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10610–10644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17.09.2018–18.09.2018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10645–10734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18.09.2018–19.09.2018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10735–10763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19.09.2018–20.09.2018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10764–10810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10811–10862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21.09.2018–24.09.2018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10863–10874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10875–10926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24.09.2018–25.09.2018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10927–10985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25.09.2018–27.09.2018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10986–11024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27.09.2018–28.09.2018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11025–11063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11064–11105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28.09.2018–01.10.2018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11106–11144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11145–11196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01.10.2018–03.10.2018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11197–11246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03.10.2018–04.10.2018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11247–11331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04.10.2018–08.10.2018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11332–11405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8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11406–11450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08.10.2018–09.10.2018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F943F3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11451–11510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09.10.2018–10.10.2018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11511–11564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10.10.2018–11.10.2018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11565–11618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11.10.2018–12.10.2018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11619–11700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12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11701–11738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12.10.2018–15.10.2018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11739–11808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15.10.2018–16.10.2018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11809–11889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11890–11945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16.10.2018–17.10.2018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11946–11987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17.10.2018–18.10.2018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11988–12051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18.10.2018–19.10.2018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12052–12072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19.10.2018–22.10.2018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12073–12093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12094–12112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22.10.2018–23.10.2018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12113–12177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23.10.2018–24.10.2018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12178–12191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12192–12233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12234–12274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24.10.2018–25.10.2018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12275–12347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25.10.2018–26.10.2018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12348–12387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26.10.2018–29.10.2018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12388–12447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29.10.2018–31.10.2018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12448–12494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Челябинска по основной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31.10.2018–01.11.2018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12495–12567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01.11.2018–06.11.2018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12568–12640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6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12641–12707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06.11.2018–07.11.2018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12708–12759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07.11.2018–09.11.2018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12760–12811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09.11.2018–13.11.2018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12812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12812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12813–12852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12853–12885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12886–12940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13.11.2018–15.11.2018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12941–12975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15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12976–13020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15.11.2018–19.11.2018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13021–13078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ноября 2018 года 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13079–13120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19.11.2018–20.11.2018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13121–13204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21.11.2018–22.11.2018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13205–13253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22.11.2018–26.11.2018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13254–13327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26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13328–13382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27.11.2018–28.11.2018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13383–13424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13425–13464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28.11.2018–30.11.2018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13465–14480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13481–13506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13507–13539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13540–13603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30.11.2018–04.12.2018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13604–13666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04.12.2018–05.12.2018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13667–13726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05.12.2018–07.12.2018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13727–13743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7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13744–13795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07.12.2018–10.12.2018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13796–13850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10.12.2018–11.12.2018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13851–13906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11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13907–13962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11.12.2018–12.12.2018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13963–14030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12.12.2018–13.12.2018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14031–14053 Администрации города Челябин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13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14054–14111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14112–14165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13.12.2018–14.12.2018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14166–14227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14.12.2018–17.12.2018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14228–14265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17.12.2018–18.12.2018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14266–14318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18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14319–14372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18.12.2018–19.12.2018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14373–14409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19.12.2018–20.12.2018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14410–14483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20.12.2018–21.12.2018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14484–14563 Администрации города Челябинска по 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21.12.2018–24.12.2018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14564–14616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24.12.2018–25.12.2018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14617–14662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25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14663–14682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25.12.2018–26.12.2018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14683–14739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26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14740–14801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26.12.2018–27.12.2018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14802–14890 Администрации города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27.12.2018–29.12.2018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14891–14958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14959–14981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Правовые акты (постановления, распоряжения) № 1–14 Администрации города Челябинска, содержащие информацию ограниченного распространения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23.01.2018–18.12.2018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№ 59 заседания Коллегии Администрации города Челябинска, решение № 59/1 от 8 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№ 60 заседания Коллегии Администрации города Челябинска, решение № 60/1 от 22 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№ 61 заседания Коллегии Администрации города Челябинска, решение № 61/1 от 12 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A025FD">
            <w:pPr>
              <w:suppressAutoHyphens/>
              <w:snapToGrid w:val="0"/>
              <w:spacing w:before="160" w:after="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4473а</w:t>
            </w: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DB36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рассмотрению ходатайств о награждении почетным знаком «За заслуги перед городом Челябинском» за февраль 2018 – июнь 2019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09.02.2018–13.06.2019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1–592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09.01.2018–28.12.2018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1–2427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09.01.2018–28.02.2018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2428–5030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01.03.2018–28.04.2018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5031–7569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03.05.2018–29.06.2018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7570–10173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июль–август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02.07.2018–31.08.2018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10174–12477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03.09.2018–31.10.2018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12478–14981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01.11.2018–29.12.2018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(ходатайство, характеристики, представления, копии решения Челябинской 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Думы и др.) о присвоении звания «Почетный гражданин города Челябинска»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грамотой и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объявлении Благодарности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01.01.2018–31.12.2018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1–34 аппаратных совещаний Главы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C6653F">
            <w:pPr>
              <w:suppressAutoHyphens/>
              <w:snapToGrid w:val="0"/>
              <w:spacing w:before="160" w:after="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4483а</w:t>
            </w:r>
          </w:p>
        </w:tc>
        <w:tc>
          <w:tcPr>
            <w:tcW w:w="5645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(совещаний) комиссий, рабочих групп, проводимых Первым заместителем Главы города за 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26.01.2018–17.12.2018</w:t>
            </w:r>
          </w:p>
        </w:tc>
        <w:tc>
          <w:tcPr>
            <w:tcW w:w="844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№ 1–4 заседаний комиссии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на территории города Челябинска и документы к ним (план работы, доклады, аналитические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др.)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март–декабрь 2018 года 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22.03.2018–17.12.2018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Статистические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 по кадрам (ф.2-МС, ф. 2–9)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«город Челябинск»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плана мероприятий муниципальной программы «Противодействие коррупции в городе Челябинске» на 2018–2020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ходе реализации мер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 органах государственной власти субъектов Российской Федерации и органов местного самоуправления (ф. Мониторинг-К)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сводной бюджетной росписи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расходам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на 2018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 на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период 2019–2020 годов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собственным полномочиям, по межбюджетным трансфертам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 Администрации города Челябинска на 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отчет (баланс ГРБС, отчет 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отчет об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исполнении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юджета, пояснительная записка и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др.) Администрации города Челябинска (казенные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отчеты (ф. 1-Т (ГМС), П-4) 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численности, оплате труда и движении работников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Отчет по субси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диям, субвенциям, полученным из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434"/>
              </w:tabs>
              <w:suppressAutoHyphens/>
              <w:snapToGrid w:val="0"/>
              <w:spacing w:before="120" w:after="120" w:line="240" w:lineRule="auto"/>
              <w:ind w:left="-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4494а</w:t>
            </w: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закрепленного в оперативном управлении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предоставлению муниципального гранта и документы к ним (экспертные заключения, решения) от 2 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(сценарий, список лауреатов и др.) премии «Признание–2018»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(график выступления, копия распоряжения, подведение итогов конкурсов и др.) открытого фестиваля военно-патриотической песни «Опаленные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2018 год 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Распоря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жение</w:t>
            </w:r>
            <w:proofErr w:type="spellEnd"/>
            <w:proofErr w:type="gramEnd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 xml:space="preserve"> от 10.09.2018 № 10365</w:t>
            </w: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(информация, сценарий, протокол, итоговый конкурс, список победителей, копия распоряжения и др.) о проведении городского открытого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«Ее величество – Женщина»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Распоря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жение</w:t>
            </w:r>
            <w:proofErr w:type="spellEnd"/>
            <w:proofErr w:type="gramEnd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 xml:space="preserve"> от 12.12.2017 № 14691-к</w:t>
            </w: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(информация, </w:t>
            </w:r>
            <w:proofErr w:type="spellStart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, участники и др.) о проведении празднования Дня героев Танкограда в 2018 году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 делам несовершеннолетних и защите их прав, совместных заседаний с городской межведомственной комиссией по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анизации отдыха, оздоровления 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детей в каникулярное время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 документы к ним (доклады, аналитические справки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январь–ноябрь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22.01.2018–14.11.2018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антитеррористической комиссии города Челябинска и документы к ним (план работы, протоколы совместных заседаний и оперативной группы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16.02.2018–19.12.2018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правонарушений в городе Челябинске и документы к ним (план работы, протоколы заседаний рабочей группы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21.03.2018–28.11.2018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DD5C9C">
            <w:pPr>
              <w:suppressAutoHyphens/>
              <w:snapToGrid w:val="0"/>
              <w:spacing w:before="160" w:after="16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6" w:type="dxa"/>
            <w:shd w:val="clear" w:color="auto" w:fill="auto"/>
          </w:tcPr>
          <w:p w:rsidR="00DD5C9C" w:rsidRPr="005F7075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D5C9C" w:rsidRPr="005F7075" w:rsidRDefault="00DD5C9C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DD5C9C" w:rsidRPr="005F7075" w:rsidRDefault="00DD5C9C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</w:t>
            </w:r>
            <w:r w:rsidRPr="00DD5C9C">
              <w:rPr>
                <w:rFonts w:ascii="Times New Roman" w:eastAsia="Droid Sans" w:hAnsi="Times New Roman" w:cs="Times New Roman"/>
                <w:sz w:val="24"/>
                <w:szCs w:val="24"/>
                <w:highlight w:val="white"/>
              </w:rPr>
              <w:t> 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1–8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январь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tabs>
                <w:tab w:val="left" w:pos="40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9–17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январь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11.01.2019–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18–50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январь-февраль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22.01.2019–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51–70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февраль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05.02.2019–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71–93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февраль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13.02.2019–26.02.2019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94–135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февраль-март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26.02.2019–28.03.2019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136–182 Администрации города Челябинска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апрель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01.04.2019–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183–213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апрель–май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22.04.2019–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214–238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май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08.05.2019–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239–269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май–июнь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23.05.2019–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270–277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июнь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06.06.2019–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278–281 Администрации города Челябинска от 13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июня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282–305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июнь–июль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17.06.2019–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306–309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июль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09.07.2019–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310–345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июль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16.07.2019–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346–355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июль–август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30.07.2019–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356–365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август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08.08.2019–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366–388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август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13.08.2019–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389–398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август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26.08.2019–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399–407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август–сентябрь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29.08.2019–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06.09.2019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408–428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сентябрь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09.09.2019–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429–445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сентябрь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18.09.2019–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446–470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сентябрь–октябрь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26.09.2019–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471–490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октябрь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07.10.2019–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491–557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октябрь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17.10.2019–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558–577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октябрь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28.10.2019–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578–609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октябрь–ноябрь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30.10.2019–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610–628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ноябрь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18.11.2019–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629 Администрации города Челябинска от 27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ноября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630–655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ноябрь–декабрь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656–685 Администрации города Челябинска от 5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декабря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686–704 Администрации города Челябинска от 5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705–723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декабрь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05.12.2019–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724–738 Администрации города Челябинска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декабрь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12.12.2019–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1–30 Администрации города Челябинска по основной деятельности от 9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31–54 Администрации города Челяби</w:t>
            </w:r>
            <w:r w:rsidR="00594D80"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от 9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55–95 Администрации города Челяби</w:t>
            </w:r>
            <w:r w:rsidR="00594D80"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96–140 Администрации города Челяби</w:t>
            </w:r>
            <w:r w:rsidR="00594D80"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141–170 Администрации города Челяби</w:t>
            </w:r>
            <w:r w:rsidR="00594D80"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от 14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171–203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204–215 Администрации города Челябинска по основной деятельности от 15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216–259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260–292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293–343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344–422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423–497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498–553 Администрации города Челябинска по основной деятельности от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января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554–575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24.01.2019–25.01.2019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576–614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615–700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701–781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782–917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918–988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январь–февраль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989–1043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1044–1106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1107–1170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1171–1236 Администрации города Челябинска по основной деятельности от 7 февраля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1237–1305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1306–1344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1345–1392 Администрации города Челябинска по основной деятельности от 11 февраля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1393–1453 Администрации города Челябинска по основной деятельности от 11 февраля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1454–1511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11.02.2019–12.02.2019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1512–1533 Администрации города Челябинска по основной деятельности от 12 февраля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1534–1608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1609–1677 Администрации города Челябинска по основной деятельности от 13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1678–1717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Распоряжения № 1718–1752 Администрации города Челябинска по основной деятельности от 14 февраля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14.02.2019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1753–1797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14.02.2019–18.02.2019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1798–1865 Администрации города Челябинска по основной деятельности от 18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1866–1902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18.02.2019–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1903–1934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1935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февраля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года. Том 1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1935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февраля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года. Том 2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1935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февраля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года. Том 3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1935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февраля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года. Том 4 (последний)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1936–2044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19.02.2019–21.02.2019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2045–2080 Администрации города Челябинска по основной деятельности от 21 февраля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2081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февраля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года. Том 1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2081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февраля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года. Том 2 (последний)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2082–2136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21.02.2019–25.02.2019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2137–2210 Администрации города Челябинска по основной деятельности от 25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2211–2271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25.02.2019–26.02.2019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2272–2311 Администрации города Челябинска по основной деятельности от 26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февраля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2312–2374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26.02.2019–27.02.2019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2375–2392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27.02.2019–28.02.2019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2393–2450 Администрации города Челябинска по основной деятельности от 28 февраля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2451–2490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февраль–март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28.02.2019</w:t>
            </w:r>
            <w:r w:rsidR="00594D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2491–2533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 4 марта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2534–2595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2596–2660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2661–2711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2712–2759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 март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12.03.2019–13.03.2019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2760–2778  Администрации города Челябинска по основной деятельности от 13 марта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2779–2850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2851–2898 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2899–2904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 18 марта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2905–2986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 18 марта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2987–3039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3040–3041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Челябинска по основной деятельности от 19 марта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3042–3077  Администрации города Челябинска по основной деятельности от 19 марта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3078–3125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3126–3201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20.03.2019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3202–3273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 21 марта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3274–3288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 21 марта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3289–3335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3336–3417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3418–3503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3504–3550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 27 марта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3551–3625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Распоряжения № 3626–3690 Администрации города Челябинска по основной деятельности за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март–апрель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29.03.2019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3691–3767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01.04.2019–04.04.2019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3768–3823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3824–3933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04.04.2019–09.04.2019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3934–4006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09.04.2019–10.04.2019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4007–4050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4051–4085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10.04.2019–11.04.2019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4086–4150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11.04.2019–12.04.2019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4151–4181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4182–4228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12.04.2019–17.04.2019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4229–4266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4267–4297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17.04.2019–18.04.2019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4298–4365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18.04.2019–19.04.2019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4366–4438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4439–4464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19.04.2019–22.04.2019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4465–4528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4529–4603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22.04.2019–23.04.2019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4604–4633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4634–4667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4668–4721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24.04.2019–25.04.2019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4722–4778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4779–4865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25.04.2019–26.04.2019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4866–4929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26.04.2019–29.04.2019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4930–4986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апреля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4987–5047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29.04.2019–30.04.2019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5048–5111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апрель-май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30.04.2019–06.05.2019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5112–5153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5154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5155–5239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Распоряжения № 5240–5284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06.05.2019–07.05.2019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Распоряжения № 5285–5349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08.05.2019–13.05.2019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5350–5400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5401–5429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13.05.2019–14.05.2019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5430–5495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14.05.2019–15.05.2019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5496–5573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15.05.2019–16.05.2019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5574–5613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5614–5657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16.05.2019–17.05.2019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5658–5675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17.05.2019–20.05.2019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5676–5702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5703–5755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20.05.2019–21.05.2019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347B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7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5756–5797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21.05.2019–22.05.2019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5798–5815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5816–5882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за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22.05.2019–23.05.2019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5883–5942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23.05.2019–24.05.2019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5943–6020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24.05.2019–27.05.2019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6021–6082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27.05.2019–28.05.2019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416AB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6083–6139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 от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мая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6140–6200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28 мая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6201–6267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28.05.2019–29.05.2019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6268–6269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29 мая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6270–6303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29.05.2019–30.05.2019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6304–6374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30 мая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6375–6427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30.05.2019–31.05.2019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6428–6489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май-июнь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31.05.2019–03.06.2019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6490–6540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3 июня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6541–6583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3 июня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6584–6621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03.06.2019–04.06.2019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6622–6671 Администрации города Челябинска по основной деятельности от 4 июня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6672–6720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04.06.2019–06.06.2019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6721–6781 Администрации города Челябинска по основной деятельности от 6 июня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6782–6846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06.06.2019–07.06.2019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6847–6910 Администрации города Челябинска по основной деятельности от 7 июня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6911–6934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07.06.2019–13.06.2019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6935–6993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13.06.2019–17.06.2019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6994–7058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17.06.2019–19.06.2019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7059–7133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19.06.2019–20.06.2019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7134–7185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20.06.2019–21.06.2019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7186–7273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21.06.2019–24.06.2019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7274–7332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24.06.2019–25.06.2019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7333–7384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25.06.2019–26.06.2019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7385–7433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26.06.2019–27.06.2019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7434–7479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27.06.2019–28.06.2019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7480–7538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</w:t>
            </w:r>
            <w:r w:rsidR="00116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 основной деятельности за июнь–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28.06.2019–01.07.2019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7539–7609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01.07.2019–02.07.2019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7610–7662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02.07.2019–03.07.2019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7663–7723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03.07.2019–05.07.2019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7724–7791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7792–7869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9 июля 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7870–7924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7925–7964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11.07.2019</w:t>
            </w:r>
          </w:p>
        </w:tc>
        <w:tc>
          <w:tcPr>
            <w:tcW w:w="844" w:type="dxa"/>
            <w:shd w:val="clear" w:color="auto" w:fill="auto"/>
          </w:tcPr>
          <w:p w:rsidR="00DD5C9C" w:rsidRPr="00347B56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7965–7996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11 июля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7997–8050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15.07.2019</w:t>
            </w:r>
          </w:p>
        </w:tc>
        <w:tc>
          <w:tcPr>
            <w:tcW w:w="844" w:type="dxa"/>
            <w:shd w:val="clear" w:color="auto" w:fill="auto"/>
          </w:tcPr>
          <w:p w:rsidR="00DD5C9C" w:rsidRPr="00347B56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8051–8114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8115–8148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8149–8174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по основной деятельности за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F725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8175–8228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8229–8306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19 июля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19.07.2019</w:t>
            </w:r>
          </w:p>
        </w:tc>
        <w:tc>
          <w:tcPr>
            <w:tcW w:w="844" w:type="dxa"/>
            <w:shd w:val="clear" w:color="auto" w:fill="auto"/>
          </w:tcPr>
          <w:p w:rsidR="00DD5C9C" w:rsidRPr="00347B56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8307–8387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8388–8400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8401–8430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8431–8467 Администрации города Челябинска по основной деятельности от 24 июля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8468–8523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8524–8589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8590–8654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8655–8716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8717–8766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30.07.2019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31.07.2019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8767–8841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июль-август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31.07.2019–01.08.2019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8842–8879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01.08.2019–05.08.2019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Распоряжения № 8880–8926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05.08.2019–06.08.2019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Распоряжения № 8927–8986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06.08.2019–07.08.2019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Распоряжения № 8987–9000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Администрации города Челябинска по основной деятельности от 7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Распоряжения № 9001–9063  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07.08.2019–09.08.2019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9064–9108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09.08.2019–12.08.2019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9109–9153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12.08.2019–14.08.2019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9154–9163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14 августа 2019 года. Том 1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№ 9163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14 августа 2019 года. Том 2 (последний)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9164–9220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14.08.2019–15.08.2019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</w:t>
            </w:r>
            <w:r w:rsidR="00B8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9221–9300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15.08.2019–16.08.2019</w:t>
            </w:r>
          </w:p>
        </w:tc>
        <w:tc>
          <w:tcPr>
            <w:tcW w:w="844" w:type="dxa"/>
            <w:shd w:val="clear" w:color="auto" w:fill="auto"/>
          </w:tcPr>
          <w:p w:rsidR="00DD5C9C" w:rsidRPr="00347B56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9301–9348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16.08.2019–19.08.2019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</w:t>
            </w:r>
            <w:r w:rsidR="00B8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 № 9349–9404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19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9405–9471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19.08.2019–20.08.2019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</w:t>
            </w:r>
            <w:r w:rsidR="00B8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яжения № 9472–9536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20.08.2019–21.08.2019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9537–9545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21.08.2019–22.08.2019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9546–9580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22.08.2019–23.08.2019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9581–9626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23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9627–9686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23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9687–9746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23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23.08.2019</w:t>
            </w:r>
          </w:p>
        </w:tc>
        <w:tc>
          <w:tcPr>
            <w:tcW w:w="844" w:type="dxa"/>
            <w:shd w:val="clear" w:color="auto" w:fill="auto"/>
          </w:tcPr>
          <w:p w:rsidR="00DD5C9C" w:rsidRPr="00347B56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="00B8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поряжения № 9747–9811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23.08.2019–26.08.2019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9812–9880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26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26.08.2019</w:t>
            </w:r>
          </w:p>
        </w:tc>
        <w:tc>
          <w:tcPr>
            <w:tcW w:w="844" w:type="dxa"/>
            <w:shd w:val="clear" w:color="auto" w:fill="auto"/>
          </w:tcPr>
          <w:p w:rsidR="00DD5C9C" w:rsidRPr="00347B56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B8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споряжения № 9881–9940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26.08.2019–28.08.2019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9941–9977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за август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28.08.2019–29.08.2019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B870D2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9978–10052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29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347B56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10053–10165</w:t>
            </w:r>
            <w:r w:rsidR="00B8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 w:rsidR="00B8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29.08.2019–03.09.2019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10166–10241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03.09.2019–04.09.2019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10242–10315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04.09.2019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10316–10390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 основной деятельности от 5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05.09.2019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10391–10476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 9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10477–10569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09.09.2019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11.09.2019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10570–10644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11.09.2019–12.09.2019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10645–10697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12.09.2019–16.09.2019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Распоряжения № 10698–10765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Администрации города Челябинск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347B56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16.09.2019–1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10766–10864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18.09.2019–20.09.2019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10865–10950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20.09.2019–23.09.2019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10951–11074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23.09.2019–25.09.2019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  <w:lang w:val="en-US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11075–11134</w:t>
            </w:r>
            <w:r w:rsidR="0029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 w:rsidR="0029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25.09.2019–27.09.2019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295329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11135–11214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27.09.2019–30.09.2019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№ 11215–11322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деятельности за </w:t>
            </w:r>
            <w:r w:rsidR="0029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30.09.2019–01.10.2019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11323–11394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01.10.2019–02.10.2019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11395–11477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02.10.2019–04.10.2019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11478–11568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04.10.2019–08.10.2019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11569–11613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08.10.2019–09.10.2019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11614–11722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09.10.2019–10.10.2019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11723–11810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10.10.2019–14.10.2019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11811–11867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14.10.2019–15.10.2019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11868–11928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Челябинска по основной деятельности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15.10.2019–16.10.2019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11929–12026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16.10.2019–17.10.2019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12027–12067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17.10.2019–18.10.2019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12068–12131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18.10.2019–21.10.2019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12132–12209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21.10.2019-22.10.2019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12210–12276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22.10.2019–24.10.2019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12277–12309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594D80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24.10.2019–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12310–123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25.10.2019–28.10.2019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12347–12448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28.10.2019–29.10.2019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№ 12449–12497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30.10.2019–31.10.2019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12498–12615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31.10.2019–05.11.2019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12616–12714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05.11.2019–06.11.2019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12715–12749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06.11.2019–07.11.2019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№ 12750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 7 ноября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12751–12857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07.11.2019–11.11.2019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12858–12896 Администрации города Челябин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11.11.2019–12.11.2019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12897–12968 Администрации города Челябин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12.11.2019–13.11.2019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12969–13022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13.11.2019–14.11.2019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13022–13100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14.11.2019–18.11.2019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13101–13153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18.11.2019–19.11.2019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13154–13213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19.11.2019–21.11.2019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13214–13302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21.11.2019–22.11.2019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13303–13366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22.11.2019-25.11.2019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13367–13406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25.11.2019–26.11.2019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13407–13462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22.11.2019–27.11.2019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13463–13522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27.11.2019–28.11.2019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13523–13594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основной деятельности от 28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13595–13616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28.11.2019–29.11.2019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13617–13637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29.11.2019–02.12.2019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0468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13638–13673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 основной деятельности от 2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1163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13674</w:t>
            </w:r>
            <w:r w:rsidR="008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–137</w:t>
            </w:r>
            <w:r w:rsidR="00116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</w:t>
            </w:r>
            <w:r w:rsidR="00116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 основной деятельности от 2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1163A4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13748–13814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02.12.2019–05.12.2019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1163A4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13815–13890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 основной деятельности от 5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13891–13938 Администрации города Челябин</w:t>
            </w:r>
            <w:r w:rsidR="008E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05.12.2019–09.12.2019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E583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13939–13983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09.12.2019–11.12.2019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</w:t>
            </w:r>
            <w:r w:rsidR="008E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13984–14064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 w:rsidR="008E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11.12.2019–12.12.2019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E583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14065–14149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12.12.2019–13.12.2019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E583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14150–14231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13.12.2019–17.12.2019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E583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14232–14258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17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E583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14259–14354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18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8E583A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14355–14389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19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14390–14448 Администрации города Челябин</w:t>
            </w:r>
            <w:r w:rsidR="0066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19.12.2019–20.12.2019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14449–14490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23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347B56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Распоряжения № 14491–14559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23.12.2019–24.12.2019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14560–14622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24.12.2019–25.12.2019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14623–14667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25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14668–14767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25.12.2019–26.12.2019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14768–14830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26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14831–14896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27.12.2019–30.12.2019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14897–14945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30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14946–14972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30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14973–15044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 по основной деятельности за 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30.12.2019–31.12.2019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15045–15090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31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15091–15152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31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Распоряжения № 15153–15188 </w:t>
            </w:r>
            <w:r w:rsidR="00DD5C9C"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Челябинска по основной деятельности от 31 декабря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акт</w:t>
            </w:r>
            <w:r w:rsidR="0066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(постановления, распоряжения)</w:t>
            </w:r>
            <w:r w:rsidR="0066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1–16 Администрации города Челябинска, содержащие информацию ограниченного распространения за январь–май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30.01.2019–29.05.2019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62 заседания Коллегии Администрации города Челябинска, решение № 62/1 от 4 февраля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04.02.2019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63 заседания Коллегии Администрации города Челябинска, решение № 63/1 от 1 августа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01.08.2019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постановлений № 1–738 Администрации города Челябинска за 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09.01.2019–27.12.2019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66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1–3636 Администрации города Челябинска по основной деятельности за январь–март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09.01.2019–29.03.2019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</w:t>
            </w:r>
            <w:r w:rsidR="006620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ений 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3637–7518 Администрации города Челябинска по основной деятельности за апрель–июнь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01.04.2019–28.06.2019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</w:t>
            </w:r>
            <w:r w:rsidR="006620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ений 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7519–11296 Администрации города Челябинска по основной</w:t>
            </w:r>
            <w:r w:rsidR="006620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деятельности за июль–сентябрь 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03.07.2019–30.09.2019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11297–15188 Администрации города Челябинска по основной деятельности  за октябрь–декабрь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347B56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01.10.2019–31.12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(ходатайство, характеристики, представления, копии решен</w:t>
            </w:r>
            <w:r w:rsidR="00F4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Челябинской городской </w:t>
            </w: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Думы и др.) о присвоении звания «Почетный гражданин города Челябинска» за 2019 год. Копии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D5C9C" w:rsidRPr="006620C0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20C0">
              <w:rPr>
                <w:rFonts w:ascii="Times New Roman" w:hAnsi="Times New Roman" w:cs="Times New Roman"/>
                <w:sz w:val="12"/>
                <w:szCs w:val="12"/>
              </w:rPr>
              <w:t>Подлинники в Челябинской городской Думе</w:t>
            </w: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агражденных</w:t>
            </w:r>
            <w:proofErr w:type="gramEnd"/>
            <w:r w:rsidR="006620C0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и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объявлении Благодарности Администрации города Челябинска за 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01.01.2019–31.12.2019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Протоколы № 1–51 аппаратных сов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 xml:space="preserve">ещаний Главы города Челябинска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за 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25.04.2019–17.12.2019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DD5C9C" w:rsidRPr="006620C0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олы № 1–4 заседаний комиссии по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на территории города Челябинска и документы к ним (план работы, 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 xml:space="preserve">доклады, аналитические справки и др.) за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март–декабрь 2019 года 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20.03.2019–18.12.2019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DD5C9C" w:rsidRPr="006620C0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6620C0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по кадрам (ф.1-МС, 2-МС, П-4 (НЗ), </w:t>
            </w:r>
            <w:r w:rsidR="00DD5C9C" w:rsidRPr="00DD5C9C">
              <w:rPr>
                <w:rFonts w:ascii="Times New Roman" w:hAnsi="Times New Roman" w:cs="Times New Roman"/>
                <w:sz w:val="24"/>
                <w:szCs w:val="24"/>
              </w:rPr>
              <w:t>2–9) за 2019год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DD5C9C" w:rsidRPr="006620C0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«город Челябинск» за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DD5C9C" w:rsidRPr="006620C0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Информация об исполнении плана мероприятий муниципальной программы «Противодействие коррупции в городе Челябинске»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за 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DD5C9C" w:rsidRPr="006620C0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едения о ходе реализации мер по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 органах государственной власти субъектов Российской Федерации и органов местного самоуправления (ф. Мониторинг-К), об исполнении законодательства в части соблюдения ограничений и запретов (ф. 10)   за 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DD5C9C" w:rsidRPr="006620C0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предоставлении муниципальными служащими Челябинской области, замещающими </w:t>
            </w:r>
            <w:proofErr w:type="spellStart"/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-опасные должности в органах местного самоуправления Челябинской области, сведений о до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характера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предписаниях (протест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ах, представлениях, требованиях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 и др.) прокуратуры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 xml:space="preserve"> и правоохранительных органов в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Челябинском городском округе за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F42F7E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E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="006620C0" w:rsidRPr="00F42F7E">
              <w:rPr>
                <w:rFonts w:ascii="Times New Roman" w:hAnsi="Times New Roman" w:cs="Times New Roman"/>
                <w:sz w:val="24"/>
                <w:szCs w:val="24"/>
              </w:rPr>
              <w:t>из сводной бюджетной росписи по </w:t>
            </w:r>
            <w:r w:rsidRPr="00F42F7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F42F7E" w:rsidRPr="00F42F7E">
              <w:rPr>
                <w:rFonts w:ascii="Times New Roman" w:hAnsi="Times New Roman" w:cs="Times New Roman"/>
                <w:sz w:val="24"/>
                <w:szCs w:val="24"/>
              </w:rPr>
              <w:t>сходам города Челябинска на 2019</w:t>
            </w:r>
            <w:r w:rsidR="00F42F7E">
              <w:rPr>
                <w:rFonts w:ascii="Times New Roman" w:hAnsi="Times New Roman" w:cs="Times New Roman"/>
                <w:sz w:val="24"/>
                <w:szCs w:val="24"/>
              </w:rPr>
              <w:t xml:space="preserve"> и на </w:t>
            </w:r>
            <w:r w:rsidRPr="00F42F7E">
              <w:rPr>
                <w:rFonts w:ascii="Times New Roman" w:hAnsi="Times New Roman" w:cs="Times New Roman"/>
                <w:sz w:val="24"/>
                <w:szCs w:val="24"/>
              </w:rPr>
              <w:t>плановый пе</w:t>
            </w:r>
            <w:r w:rsidR="00F42F7E">
              <w:rPr>
                <w:rFonts w:ascii="Times New Roman" w:hAnsi="Times New Roman" w:cs="Times New Roman"/>
                <w:sz w:val="24"/>
                <w:szCs w:val="24"/>
              </w:rPr>
              <w:t>риод 2020–2021 годов по </w:t>
            </w:r>
            <w:r w:rsidRPr="00F42F7E">
              <w:rPr>
                <w:rFonts w:ascii="Times New Roman" w:hAnsi="Times New Roman" w:cs="Times New Roman"/>
                <w:sz w:val="24"/>
                <w:szCs w:val="24"/>
              </w:rPr>
              <w:t>собственным полномочиям, по межбюджетным трансфертам</w:t>
            </w:r>
          </w:p>
        </w:tc>
        <w:tc>
          <w:tcPr>
            <w:tcW w:w="1406" w:type="dxa"/>
            <w:shd w:val="clear" w:color="auto" w:fill="auto"/>
          </w:tcPr>
          <w:p w:rsidR="00DD5C9C" w:rsidRPr="00F42F7E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E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 Администрации города Челябинска на 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Бухгалтерс</w:t>
            </w:r>
            <w:r w:rsidR="006620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кий отчет (баланс ГРБС, отчет о 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финансовых результатах деятельности, отч</w:t>
            </w:r>
            <w:r w:rsidR="006620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ет об 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исполнении б</w:t>
            </w:r>
            <w:r w:rsidR="006620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юджета, пояснительная записка и </w:t>
            </w: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др.) Администрации города Челябинска (казенные учреждения) за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Бухгалтерский отчет по Администрации города Челябинска (МАУ, МБУ) за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1-Т (ГМС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), П-4) о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численности, оплате труда и движении работников Администрации города Челябинска за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Отчет по субси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диям, субвенциям, полученным из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бюджета за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закрепленного в оперативном управлении Администрации го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рода Челябинска (соглашение) на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pStyle w:val="af9"/>
              <w:widowControl/>
              <w:spacing w:before="120" w:after="12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DD5C9C">
              <w:rPr>
                <w:rFonts w:ascii="Times New Roman" w:eastAsia="Times New Roman" w:hAnsi="Times New Roman" w:cs="Times New Roman"/>
                <w:sz w:val="24"/>
              </w:rPr>
              <w:t>Протоколы заседания комиссии по предоставлению муниципального гранта и документы к ним (экспертные оценки</w:t>
            </w:r>
            <w:r w:rsidRPr="00DD5C9C">
              <w:rPr>
                <w:rFonts w:ascii="Times New Roman" w:eastAsia="Times New Roman" w:hAnsi="Times New Roman" w:cs="Times New Roman"/>
                <w:sz w:val="24"/>
                <w:highlight w:val="white"/>
              </w:rPr>
              <w:t>) от 29 января 2019 год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C9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Протоколы № 1–8 заседаний комиссии по делам несовершеннолетних и защите их прав, совместных заседаний с городской межведомственной комиссией по орг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анизации отдыха, оздоровления и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занятост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и детей в каникулярное время  и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документы к ним (доклады, аналитические справки и др.) за февраль–декабрь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13.02.2019–06.12.2019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Протоколы № 1–5 заседаний антитеррористической комиссии города Челябинска и документы к ним (план работы, протоколы совместных заседан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 xml:space="preserve">ий и оперативной группы и др.) 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за март–декабрь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26.03.2019–16.12.2019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C9C" w:rsidRPr="005F7075" w:rsidTr="00DD5C9C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DD5C9C" w:rsidRPr="005F7075" w:rsidRDefault="00DD5C9C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правонарушений в городе Чел</w:t>
            </w:r>
            <w:r w:rsidR="006620C0">
              <w:rPr>
                <w:rFonts w:ascii="Times New Roman" w:hAnsi="Times New Roman" w:cs="Times New Roman"/>
                <w:sz w:val="24"/>
                <w:szCs w:val="24"/>
              </w:rPr>
              <w:t>ябинске и документы к ним (план </w:t>
            </w: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работы, протоколы заседаний рабочей группы и др.) за март–ноябрь 2019 года</w:t>
            </w:r>
          </w:p>
        </w:tc>
        <w:tc>
          <w:tcPr>
            <w:tcW w:w="1406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29.03.2019–28.11.2019</w:t>
            </w:r>
          </w:p>
        </w:tc>
        <w:tc>
          <w:tcPr>
            <w:tcW w:w="84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DD5C9C" w:rsidRPr="00DD5C9C" w:rsidRDefault="00DD5C9C" w:rsidP="00DD5C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271" w:rsidRDefault="00194271" w:rsidP="001E5CEE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1E5CEE" w:rsidRPr="00990DE5" w:rsidRDefault="001E5CEE" w:rsidP="001E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="003C2D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2235"/>
        <w:gridCol w:w="7416"/>
      </w:tblGrid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16" w:type="dxa"/>
            <w:shd w:val="clear" w:color="auto" w:fill="auto"/>
          </w:tcPr>
          <w:p w:rsidR="005A0333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Pr="00FE7887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</w:t>
            </w:r>
          </w:p>
        </w:tc>
        <w:tc>
          <w:tcPr>
            <w:tcW w:w="7416" w:type="dxa"/>
            <w:shd w:val="clear" w:color="auto" w:fill="auto"/>
          </w:tcPr>
          <w:p w:rsidR="005A0333" w:rsidRPr="00FE7887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социальный налог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</w:t>
            </w:r>
          </w:p>
        </w:tc>
        <w:tc>
          <w:tcPr>
            <w:tcW w:w="7416" w:type="dxa"/>
            <w:shd w:val="clear" w:color="auto" w:fill="auto"/>
          </w:tcPr>
          <w:p w:rsidR="005A0333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</w:t>
            </w:r>
          </w:p>
        </w:tc>
        <w:tc>
          <w:tcPr>
            <w:tcW w:w="7416" w:type="dxa"/>
            <w:shd w:val="clear" w:color="auto" w:fill="auto"/>
          </w:tcPr>
          <w:p w:rsidR="005A0333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7416" w:type="dxa"/>
            <w:shd w:val="clear" w:color="auto" w:fill="auto"/>
          </w:tcPr>
          <w:p w:rsidR="005A0333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добавленную стоимость</w:t>
            </w:r>
          </w:p>
        </w:tc>
      </w:tr>
      <w:tr w:rsidR="00990DE5" w:rsidRPr="00FE7887" w:rsidTr="001E5CEE">
        <w:tc>
          <w:tcPr>
            <w:tcW w:w="2235" w:type="dxa"/>
            <w:shd w:val="clear" w:color="auto" w:fill="auto"/>
          </w:tcPr>
          <w:p w:rsidR="00990DE5" w:rsidRDefault="00990DE5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ЗАГС</w:t>
            </w:r>
          </w:p>
        </w:tc>
        <w:tc>
          <w:tcPr>
            <w:tcW w:w="7416" w:type="dxa"/>
            <w:shd w:val="clear" w:color="auto" w:fill="auto"/>
          </w:tcPr>
          <w:p w:rsidR="00990DE5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99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записи актов гражданского состояния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ПФР</w:t>
            </w:r>
          </w:p>
        </w:tc>
        <w:tc>
          <w:tcPr>
            <w:tcW w:w="7416" w:type="dxa"/>
            <w:shd w:val="clear" w:color="auto" w:fill="auto"/>
          </w:tcPr>
          <w:p w:rsidR="005A0333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Пенсионный фонд Российской Федерации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</w:t>
            </w:r>
          </w:p>
        </w:tc>
        <w:tc>
          <w:tcPr>
            <w:tcW w:w="7416" w:type="dxa"/>
            <w:shd w:val="clear" w:color="auto" w:fill="auto"/>
          </w:tcPr>
          <w:p w:rsidR="005A0333" w:rsidRDefault="00F42F7E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социального страхования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</w:p>
        </w:tc>
        <w:tc>
          <w:tcPr>
            <w:tcW w:w="7416" w:type="dxa"/>
            <w:shd w:val="clear" w:color="auto" w:fill="auto"/>
          </w:tcPr>
          <w:p w:rsidR="005A0333" w:rsidRDefault="00F42F7E" w:rsidP="005A033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="005A0333" w:rsidRP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Шанхайская организация сотрудничества</w:t>
            </w:r>
          </w:p>
        </w:tc>
      </w:tr>
    </w:tbl>
    <w:p w:rsidR="003C2D75" w:rsidRDefault="003C2D75" w:rsidP="005879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549"/>
        <w:gridCol w:w="992"/>
        <w:gridCol w:w="98"/>
        <w:gridCol w:w="62"/>
        <w:gridCol w:w="5103"/>
        <w:gridCol w:w="600"/>
      </w:tblGrid>
      <w:tr w:rsidR="00587926" w:rsidTr="00F42F7E">
        <w:trPr>
          <w:trHeight w:hRule="exact" w:val="34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B526C4" w:rsidRDefault="00F42F7E" w:rsidP="00B526C4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4866</w:t>
            </w:r>
            <w:r w:rsidR="0015029A" w:rsidRPr="00B526C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15029A" w:rsidRPr="00F42F7E">
              <w:rPr>
                <w:rFonts w:ascii="Times New Roman" w:hAnsi="Times New Roman" w:cs="Times New Roman"/>
                <w:bCs/>
                <w:spacing w:val="-4"/>
                <w:sz w:val="23"/>
                <w:szCs w:val="23"/>
              </w:rPr>
              <w:t xml:space="preserve">(четыре тысячи </w:t>
            </w:r>
            <w:r w:rsidRPr="00F42F7E">
              <w:rPr>
                <w:rFonts w:ascii="Times New Roman" w:hAnsi="Times New Roman" w:cs="Times New Roman"/>
                <w:bCs/>
                <w:spacing w:val="-4"/>
                <w:sz w:val="23"/>
                <w:szCs w:val="23"/>
              </w:rPr>
              <w:t>восемьсот шестьдесят шесть</w:t>
            </w:r>
            <w:r w:rsidR="0015029A" w:rsidRPr="00F42F7E">
              <w:rPr>
                <w:rFonts w:ascii="Times New Roman" w:hAnsi="Times New Roman" w:cs="Times New Roman"/>
                <w:bCs/>
                <w:spacing w:val="-4"/>
                <w:sz w:val="23"/>
                <w:szCs w:val="23"/>
              </w:rPr>
              <w:t>)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587926" w:rsidTr="00F42F7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F05B8F" w:rsidRDefault="00F42F7E" w:rsidP="003C2D7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4839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EF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26" w:rsidTr="00F42F7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26" w:rsidTr="00F42F7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3C2D75" w:rsidRDefault="00587926" w:rsidP="001D469E">
            <w:pPr>
              <w:keepNext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325а, 935а,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1212а, 1359а, </w:t>
            </w: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1529а,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1531а, </w:t>
            </w: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>1767а,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1768а, 1992а, 2189а, 2505а,</w:t>
            </w:r>
          </w:p>
        </w:tc>
      </w:tr>
      <w:tr w:rsidR="001D469E" w:rsidRPr="00FD254E" w:rsidTr="00F42F7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D469E" w:rsidRPr="00F05B8F" w:rsidRDefault="001D469E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D469E" w:rsidRPr="003C2D75" w:rsidRDefault="00B526C4" w:rsidP="00FD254E">
            <w:pPr>
              <w:keepNext/>
              <w:ind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2799а, </w:t>
            </w:r>
            <w:r w:rsidR="001D469E"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>2820а,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2820б, 3186а, </w:t>
            </w:r>
            <w:r w:rsidRPr="00B52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3187а,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3188а, 3188б, 3200а, 3203а, 3622а, </w:t>
            </w:r>
            <w:r w:rsidR="00FD25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D469E" w:rsidTr="00F42F7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D469E" w:rsidRPr="00F05B8F" w:rsidRDefault="001D469E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D469E" w:rsidRPr="00F42F7E" w:rsidRDefault="00B526C4" w:rsidP="001D469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3628а, 3638а, </w:t>
            </w:r>
            <w:r w:rsidR="001D469E" w:rsidRPr="00F4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4128а, 4473а, </w:t>
            </w:r>
            <w:r w:rsidRPr="00F4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4483а, </w:t>
            </w:r>
            <w:r w:rsidR="001D469E" w:rsidRPr="00F42F7E">
              <w:rPr>
                <w:rFonts w:ascii="Times New Roman" w:hAnsi="Times New Roman" w:cs="Times New Roman"/>
                <w:b/>
                <w:sz w:val="24"/>
                <w:szCs w:val="24"/>
              </w:rPr>
              <w:t>4494а</w:t>
            </w:r>
          </w:p>
        </w:tc>
      </w:tr>
      <w:tr w:rsidR="00587926" w:rsidTr="00F42F7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26" w:rsidTr="00F42F7E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</w:t>
            </w:r>
            <w:r w:rsidR="005A0333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rPr>
                <w:sz w:val="24"/>
                <w:szCs w:val="24"/>
              </w:rPr>
            </w:pPr>
          </w:p>
        </w:tc>
      </w:tr>
      <w:tr w:rsidR="00587926" w:rsidTr="00F42F7E">
        <w:trPr>
          <w:trHeight w:hRule="exact" w:val="113"/>
        </w:trPr>
        <w:tc>
          <w:tcPr>
            <w:tcW w:w="3874" w:type="dxa"/>
            <w:gridSpan w:val="6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87926" w:rsidRPr="00F05B8F" w:rsidRDefault="00587926" w:rsidP="0022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587926" w:rsidRPr="00F05B8F" w:rsidRDefault="00587926" w:rsidP="0022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926" w:rsidRPr="009E37B6" w:rsidRDefault="00587926" w:rsidP="00990DE5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87926" w:rsidRPr="009E37B6" w:rsidSect="00990D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Droid Sans">
    <w:altName w:val="Arial"/>
    <w:charset w:val="01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204"/>
      <w:numFmt w:val="decimal"/>
      <w:lvlText w:val="%1"/>
      <w:lvlJc w:val="left"/>
      <w:pPr>
        <w:tabs>
          <w:tab w:val="num" w:pos="434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9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5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1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7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3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9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5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16" w:hanging="360"/>
      </w:pPr>
    </w:lvl>
  </w:abstractNum>
  <w:abstractNum w:abstractNumId="2">
    <w:nsid w:val="369F33C3"/>
    <w:multiLevelType w:val="hybridMultilevel"/>
    <w:tmpl w:val="EF8A4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B18"/>
    <w:rsid w:val="00005C0E"/>
    <w:rsid w:val="000067B4"/>
    <w:rsid w:val="00014035"/>
    <w:rsid w:val="000916B2"/>
    <w:rsid w:val="0009264F"/>
    <w:rsid w:val="000A12A5"/>
    <w:rsid w:val="001163A4"/>
    <w:rsid w:val="00135A0A"/>
    <w:rsid w:val="0014347B"/>
    <w:rsid w:val="0015029A"/>
    <w:rsid w:val="001541DD"/>
    <w:rsid w:val="00194271"/>
    <w:rsid w:val="001A36C4"/>
    <w:rsid w:val="001B721B"/>
    <w:rsid w:val="001C376F"/>
    <w:rsid w:val="001C7EC5"/>
    <w:rsid w:val="001D469E"/>
    <w:rsid w:val="001E5CEE"/>
    <w:rsid w:val="001F357A"/>
    <w:rsid w:val="001F5EE4"/>
    <w:rsid w:val="00201D12"/>
    <w:rsid w:val="00215BFB"/>
    <w:rsid w:val="00220E34"/>
    <w:rsid w:val="00232C21"/>
    <w:rsid w:val="00253499"/>
    <w:rsid w:val="00254CB8"/>
    <w:rsid w:val="00273EA9"/>
    <w:rsid w:val="00295329"/>
    <w:rsid w:val="002A4AEE"/>
    <w:rsid w:val="002A531C"/>
    <w:rsid w:val="002A5F4C"/>
    <w:rsid w:val="002C182E"/>
    <w:rsid w:val="002C568E"/>
    <w:rsid w:val="00307358"/>
    <w:rsid w:val="00314CFE"/>
    <w:rsid w:val="0031576A"/>
    <w:rsid w:val="00317B8E"/>
    <w:rsid w:val="00335264"/>
    <w:rsid w:val="00347B56"/>
    <w:rsid w:val="00354A9B"/>
    <w:rsid w:val="00354DE4"/>
    <w:rsid w:val="003561E1"/>
    <w:rsid w:val="0036199E"/>
    <w:rsid w:val="00362140"/>
    <w:rsid w:val="0038549C"/>
    <w:rsid w:val="003A1826"/>
    <w:rsid w:val="003C2D75"/>
    <w:rsid w:val="003E30CD"/>
    <w:rsid w:val="003F3DF6"/>
    <w:rsid w:val="004058C7"/>
    <w:rsid w:val="004167C1"/>
    <w:rsid w:val="00416AB2"/>
    <w:rsid w:val="00433547"/>
    <w:rsid w:val="00453D8D"/>
    <w:rsid w:val="00456238"/>
    <w:rsid w:val="004A199B"/>
    <w:rsid w:val="004E43A6"/>
    <w:rsid w:val="004E75C9"/>
    <w:rsid w:val="004F4EF4"/>
    <w:rsid w:val="004F53A3"/>
    <w:rsid w:val="00532DAE"/>
    <w:rsid w:val="005442FB"/>
    <w:rsid w:val="00551F98"/>
    <w:rsid w:val="00553FB2"/>
    <w:rsid w:val="005603C6"/>
    <w:rsid w:val="005611E7"/>
    <w:rsid w:val="00583FDC"/>
    <w:rsid w:val="00585CA2"/>
    <w:rsid w:val="00587926"/>
    <w:rsid w:val="00594D80"/>
    <w:rsid w:val="005A0333"/>
    <w:rsid w:val="005F13EE"/>
    <w:rsid w:val="005F7075"/>
    <w:rsid w:val="0063221C"/>
    <w:rsid w:val="00645C5B"/>
    <w:rsid w:val="00653DD7"/>
    <w:rsid w:val="006620C0"/>
    <w:rsid w:val="00674011"/>
    <w:rsid w:val="006748ED"/>
    <w:rsid w:val="006933AF"/>
    <w:rsid w:val="006A3352"/>
    <w:rsid w:val="006B65CF"/>
    <w:rsid w:val="006C12B1"/>
    <w:rsid w:val="006C7C12"/>
    <w:rsid w:val="006D3CDE"/>
    <w:rsid w:val="007107E4"/>
    <w:rsid w:val="0072329C"/>
    <w:rsid w:val="007247A2"/>
    <w:rsid w:val="00735BA5"/>
    <w:rsid w:val="0076262E"/>
    <w:rsid w:val="00774977"/>
    <w:rsid w:val="0078121E"/>
    <w:rsid w:val="007830E9"/>
    <w:rsid w:val="007C1309"/>
    <w:rsid w:val="007C3CBA"/>
    <w:rsid w:val="007E1E55"/>
    <w:rsid w:val="0080468A"/>
    <w:rsid w:val="008255BA"/>
    <w:rsid w:val="0082641E"/>
    <w:rsid w:val="00840AAB"/>
    <w:rsid w:val="008460AD"/>
    <w:rsid w:val="008522CF"/>
    <w:rsid w:val="0088117B"/>
    <w:rsid w:val="00894656"/>
    <w:rsid w:val="008A09F9"/>
    <w:rsid w:val="008D2A24"/>
    <w:rsid w:val="008D4588"/>
    <w:rsid w:val="008E583A"/>
    <w:rsid w:val="008E71EF"/>
    <w:rsid w:val="00910F56"/>
    <w:rsid w:val="00911883"/>
    <w:rsid w:val="00921516"/>
    <w:rsid w:val="009461B0"/>
    <w:rsid w:val="00947C1A"/>
    <w:rsid w:val="00970BE3"/>
    <w:rsid w:val="009761B7"/>
    <w:rsid w:val="0098235D"/>
    <w:rsid w:val="00990DE5"/>
    <w:rsid w:val="009A1387"/>
    <w:rsid w:val="009B4988"/>
    <w:rsid w:val="009C02FE"/>
    <w:rsid w:val="009D527F"/>
    <w:rsid w:val="009E2871"/>
    <w:rsid w:val="009E7F4F"/>
    <w:rsid w:val="009F4FB5"/>
    <w:rsid w:val="009F65BB"/>
    <w:rsid w:val="00A00C0D"/>
    <w:rsid w:val="00A025FD"/>
    <w:rsid w:val="00A07245"/>
    <w:rsid w:val="00A307D8"/>
    <w:rsid w:val="00A533A2"/>
    <w:rsid w:val="00AC176B"/>
    <w:rsid w:val="00AF2328"/>
    <w:rsid w:val="00B07A4D"/>
    <w:rsid w:val="00B26133"/>
    <w:rsid w:val="00B31B21"/>
    <w:rsid w:val="00B42FA9"/>
    <w:rsid w:val="00B526C4"/>
    <w:rsid w:val="00B6501D"/>
    <w:rsid w:val="00B6791A"/>
    <w:rsid w:val="00B7733D"/>
    <w:rsid w:val="00B82071"/>
    <w:rsid w:val="00B870D2"/>
    <w:rsid w:val="00BB708B"/>
    <w:rsid w:val="00BB7D47"/>
    <w:rsid w:val="00BD2959"/>
    <w:rsid w:val="00BE47DE"/>
    <w:rsid w:val="00BF3DF8"/>
    <w:rsid w:val="00C13753"/>
    <w:rsid w:val="00C17AC1"/>
    <w:rsid w:val="00C25950"/>
    <w:rsid w:val="00C26AE1"/>
    <w:rsid w:val="00C30249"/>
    <w:rsid w:val="00C33DB3"/>
    <w:rsid w:val="00C34545"/>
    <w:rsid w:val="00C36E30"/>
    <w:rsid w:val="00C51977"/>
    <w:rsid w:val="00C6653F"/>
    <w:rsid w:val="00C84360"/>
    <w:rsid w:val="00C86905"/>
    <w:rsid w:val="00C97C81"/>
    <w:rsid w:val="00CA6F04"/>
    <w:rsid w:val="00CE0467"/>
    <w:rsid w:val="00CE397D"/>
    <w:rsid w:val="00CE63A9"/>
    <w:rsid w:val="00CF3CC1"/>
    <w:rsid w:val="00D20A96"/>
    <w:rsid w:val="00D2635B"/>
    <w:rsid w:val="00D333B2"/>
    <w:rsid w:val="00D7456C"/>
    <w:rsid w:val="00DA4945"/>
    <w:rsid w:val="00DB365F"/>
    <w:rsid w:val="00DB3C50"/>
    <w:rsid w:val="00DB3CBC"/>
    <w:rsid w:val="00DC6F1F"/>
    <w:rsid w:val="00DD5C9C"/>
    <w:rsid w:val="00DF54A8"/>
    <w:rsid w:val="00DF7252"/>
    <w:rsid w:val="00E07844"/>
    <w:rsid w:val="00E204C2"/>
    <w:rsid w:val="00E214BF"/>
    <w:rsid w:val="00E329FA"/>
    <w:rsid w:val="00E40146"/>
    <w:rsid w:val="00E8577D"/>
    <w:rsid w:val="00E85A4A"/>
    <w:rsid w:val="00EA3763"/>
    <w:rsid w:val="00EF7D31"/>
    <w:rsid w:val="00F1415F"/>
    <w:rsid w:val="00F15AD1"/>
    <w:rsid w:val="00F42F7E"/>
    <w:rsid w:val="00F5618A"/>
    <w:rsid w:val="00F640C8"/>
    <w:rsid w:val="00F77455"/>
    <w:rsid w:val="00F82C21"/>
    <w:rsid w:val="00F870A5"/>
    <w:rsid w:val="00F943F3"/>
    <w:rsid w:val="00FA1F5C"/>
    <w:rsid w:val="00FD254E"/>
    <w:rsid w:val="00FF026B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385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7075"/>
    <w:pPr>
      <w:keepNext/>
      <w:numPr>
        <w:ilvl w:val="2"/>
        <w:numId w:val="1"/>
      </w:numPr>
      <w:suppressAutoHyphens/>
      <w:snapToGrid w:val="0"/>
      <w:spacing w:before="160" w:after="160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F7075"/>
    <w:pPr>
      <w:keepNext/>
      <w:numPr>
        <w:ilvl w:val="3"/>
        <w:numId w:val="1"/>
      </w:numPr>
      <w:suppressAutoHyphens/>
      <w:snapToGrid w:val="0"/>
      <w:spacing w:before="160" w:after="16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F7075"/>
    <w:pPr>
      <w:keepNext/>
      <w:numPr>
        <w:ilvl w:val="4"/>
        <w:numId w:val="1"/>
      </w:numPr>
      <w:suppressAutoHyphens/>
      <w:snapToGrid w:val="0"/>
      <w:spacing w:before="160" w:after="16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5F707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0"/>
    <w:next w:val="a1"/>
    <w:link w:val="70"/>
    <w:qFormat/>
    <w:rsid w:val="005F7075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uiPriority w:val="99"/>
    <w:semiHidden/>
    <w:unhideWhenUsed/>
    <w:rsid w:val="005442FB"/>
  </w:style>
  <w:style w:type="character" w:styleId="a5">
    <w:name w:val="Hyperlink"/>
    <w:basedOn w:val="a2"/>
    <w:uiPriority w:val="99"/>
    <w:semiHidden/>
    <w:unhideWhenUsed/>
    <w:rsid w:val="005442FB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7">
    <w:name w:val="Table Grid"/>
    <w:basedOn w:val="a3"/>
    <w:uiPriority w:val="59"/>
    <w:rsid w:val="0027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E2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214BF"/>
    <w:rPr>
      <w:rFonts w:ascii="Tahoma" w:hAnsi="Tahoma" w:cs="Tahoma"/>
      <w:sz w:val="16"/>
      <w:szCs w:val="16"/>
    </w:rPr>
  </w:style>
  <w:style w:type="character" w:customStyle="1" w:styleId="31">
    <w:name w:val="Основной шрифт абзаца3"/>
    <w:rsid w:val="007247A2"/>
  </w:style>
  <w:style w:type="paragraph" w:styleId="aa">
    <w:name w:val="No Spacing"/>
    <w:qFormat/>
    <w:rsid w:val="007247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ab">
    <w:name w:val="List Paragraph"/>
    <w:basedOn w:val="a"/>
    <w:uiPriority w:val="34"/>
    <w:qFormat/>
    <w:rsid w:val="00232C21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385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15029A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customStyle="1" w:styleId="organictitlecontentspan">
    <w:name w:val="organictitlecontentspan"/>
    <w:basedOn w:val="a2"/>
    <w:rsid w:val="005A0333"/>
  </w:style>
  <w:style w:type="character" w:customStyle="1" w:styleId="30">
    <w:name w:val="Заголовок 3 Знак"/>
    <w:basedOn w:val="a2"/>
    <w:link w:val="3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2"/>
    <w:link w:val="4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5F7075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5F7075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5F7075"/>
  </w:style>
  <w:style w:type="character" w:customStyle="1" w:styleId="WW8Num1z0">
    <w:name w:val="WW8Num1z0"/>
    <w:rsid w:val="005F7075"/>
  </w:style>
  <w:style w:type="character" w:customStyle="1" w:styleId="WW8Num1z1">
    <w:name w:val="WW8Num1z1"/>
    <w:rsid w:val="005F7075"/>
  </w:style>
  <w:style w:type="character" w:customStyle="1" w:styleId="WW8Num1z2">
    <w:name w:val="WW8Num1z2"/>
    <w:rsid w:val="005F7075"/>
  </w:style>
  <w:style w:type="character" w:customStyle="1" w:styleId="WW8Num1z3">
    <w:name w:val="WW8Num1z3"/>
    <w:rsid w:val="005F7075"/>
  </w:style>
  <w:style w:type="character" w:customStyle="1" w:styleId="WW8Num1z4">
    <w:name w:val="WW8Num1z4"/>
    <w:rsid w:val="005F7075"/>
  </w:style>
  <w:style w:type="character" w:customStyle="1" w:styleId="WW8Num1z5">
    <w:name w:val="WW8Num1z5"/>
    <w:rsid w:val="005F7075"/>
  </w:style>
  <w:style w:type="character" w:customStyle="1" w:styleId="WW8Num1z6">
    <w:name w:val="WW8Num1z6"/>
    <w:rsid w:val="005F7075"/>
  </w:style>
  <w:style w:type="character" w:customStyle="1" w:styleId="WW8Num1z7">
    <w:name w:val="WW8Num1z7"/>
    <w:rsid w:val="005F7075"/>
  </w:style>
  <w:style w:type="character" w:customStyle="1" w:styleId="WW8Num1z8">
    <w:name w:val="WW8Num1z8"/>
    <w:rsid w:val="005F7075"/>
  </w:style>
  <w:style w:type="character" w:customStyle="1" w:styleId="WW8Num2z0">
    <w:name w:val="WW8Num2z0"/>
    <w:rsid w:val="005F7075"/>
    <w:rPr>
      <w:rFonts w:hint="default"/>
      <w:sz w:val="24"/>
      <w:szCs w:val="24"/>
    </w:rPr>
  </w:style>
  <w:style w:type="character" w:customStyle="1" w:styleId="WW8Num3z0">
    <w:name w:val="WW8Num3z0"/>
    <w:rsid w:val="005F7075"/>
    <w:rPr>
      <w:rFonts w:hint="default"/>
      <w:b w:val="0"/>
      <w:color w:val="auto"/>
      <w:sz w:val="24"/>
      <w:szCs w:val="24"/>
    </w:rPr>
  </w:style>
  <w:style w:type="character" w:customStyle="1" w:styleId="WW8Num3z1">
    <w:name w:val="WW8Num3z1"/>
    <w:rsid w:val="005F7075"/>
    <w:rPr>
      <w:rFonts w:hint="default"/>
    </w:rPr>
  </w:style>
  <w:style w:type="character" w:customStyle="1" w:styleId="WW8Num4z0">
    <w:name w:val="WW8Num4z0"/>
    <w:rsid w:val="005F7075"/>
  </w:style>
  <w:style w:type="character" w:customStyle="1" w:styleId="WW8Num4z1">
    <w:name w:val="WW8Num4z1"/>
    <w:rsid w:val="005F7075"/>
  </w:style>
  <w:style w:type="character" w:customStyle="1" w:styleId="WW8Num4z2">
    <w:name w:val="WW8Num4z2"/>
    <w:rsid w:val="005F7075"/>
  </w:style>
  <w:style w:type="character" w:customStyle="1" w:styleId="WW8Num4z3">
    <w:name w:val="WW8Num4z3"/>
    <w:rsid w:val="005F7075"/>
  </w:style>
  <w:style w:type="character" w:customStyle="1" w:styleId="WW8Num4z4">
    <w:name w:val="WW8Num4z4"/>
    <w:rsid w:val="005F7075"/>
  </w:style>
  <w:style w:type="character" w:customStyle="1" w:styleId="WW8Num4z5">
    <w:name w:val="WW8Num4z5"/>
    <w:rsid w:val="005F7075"/>
  </w:style>
  <w:style w:type="character" w:customStyle="1" w:styleId="WW8Num4z6">
    <w:name w:val="WW8Num4z6"/>
    <w:rsid w:val="005F7075"/>
  </w:style>
  <w:style w:type="character" w:customStyle="1" w:styleId="WW8Num4z7">
    <w:name w:val="WW8Num4z7"/>
    <w:rsid w:val="005F7075"/>
  </w:style>
  <w:style w:type="character" w:customStyle="1" w:styleId="WW8Num4z8">
    <w:name w:val="WW8Num4z8"/>
    <w:rsid w:val="005F7075"/>
  </w:style>
  <w:style w:type="character" w:customStyle="1" w:styleId="WW8Num5z0">
    <w:name w:val="WW8Num5z0"/>
    <w:rsid w:val="005F7075"/>
    <w:rPr>
      <w:rFonts w:hint="default"/>
      <w:sz w:val="24"/>
      <w:szCs w:val="24"/>
    </w:rPr>
  </w:style>
  <w:style w:type="character" w:customStyle="1" w:styleId="WW8Num5z1">
    <w:name w:val="WW8Num5z1"/>
    <w:rsid w:val="005F7075"/>
  </w:style>
  <w:style w:type="character" w:customStyle="1" w:styleId="WW8Num5z2">
    <w:name w:val="WW8Num5z2"/>
    <w:rsid w:val="005F7075"/>
  </w:style>
  <w:style w:type="character" w:customStyle="1" w:styleId="WW8Num5z3">
    <w:name w:val="WW8Num5z3"/>
    <w:rsid w:val="005F7075"/>
  </w:style>
  <w:style w:type="character" w:customStyle="1" w:styleId="WW8Num5z4">
    <w:name w:val="WW8Num5z4"/>
    <w:rsid w:val="005F7075"/>
  </w:style>
  <w:style w:type="character" w:customStyle="1" w:styleId="WW8Num5z5">
    <w:name w:val="WW8Num5z5"/>
    <w:rsid w:val="005F7075"/>
  </w:style>
  <w:style w:type="character" w:customStyle="1" w:styleId="WW8Num5z6">
    <w:name w:val="WW8Num5z6"/>
    <w:rsid w:val="005F7075"/>
  </w:style>
  <w:style w:type="character" w:customStyle="1" w:styleId="WW8Num5z7">
    <w:name w:val="WW8Num5z7"/>
    <w:rsid w:val="005F7075"/>
  </w:style>
  <w:style w:type="character" w:customStyle="1" w:styleId="WW8Num5z8">
    <w:name w:val="WW8Num5z8"/>
    <w:rsid w:val="005F7075"/>
  </w:style>
  <w:style w:type="character" w:customStyle="1" w:styleId="WW8Num6z0">
    <w:name w:val="WW8Num6z0"/>
    <w:rsid w:val="005F7075"/>
    <w:rPr>
      <w:rFonts w:hint="default"/>
    </w:rPr>
  </w:style>
  <w:style w:type="character" w:customStyle="1" w:styleId="WW8Num6z1">
    <w:name w:val="WW8Num6z1"/>
    <w:rsid w:val="005F7075"/>
  </w:style>
  <w:style w:type="character" w:customStyle="1" w:styleId="WW8Num6z2">
    <w:name w:val="WW8Num6z2"/>
    <w:rsid w:val="005F7075"/>
  </w:style>
  <w:style w:type="character" w:customStyle="1" w:styleId="WW8Num6z3">
    <w:name w:val="WW8Num6z3"/>
    <w:rsid w:val="005F7075"/>
  </w:style>
  <w:style w:type="character" w:customStyle="1" w:styleId="WW8Num6z4">
    <w:name w:val="WW8Num6z4"/>
    <w:rsid w:val="005F7075"/>
  </w:style>
  <w:style w:type="character" w:customStyle="1" w:styleId="WW8Num6z5">
    <w:name w:val="WW8Num6z5"/>
    <w:rsid w:val="005F7075"/>
  </w:style>
  <w:style w:type="character" w:customStyle="1" w:styleId="WW8Num6z6">
    <w:name w:val="WW8Num6z6"/>
    <w:rsid w:val="005F7075"/>
  </w:style>
  <w:style w:type="character" w:customStyle="1" w:styleId="WW8Num6z7">
    <w:name w:val="WW8Num6z7"/>
    <w:rsid w:val="005F7075"/>
  </w:style>
  <w:style w:type="character" w:customStyle="1" w:styleId="WW8Num6z8">
    <w:name w:val="WW8Num6z8"/>
    <w:rsid w:val="005F7075"/>
  </w:style>
  <w:style w:type="character" w:customStyle="1" w:styleId="41">
    <w:name w:val="Основной шрифт абзаца4"/>
    <w:rsid w:val="005F7075"/>
  </w:style>
  <w:style w:type="character" w:customStyle="1" w:styleId="WW8Num3z2">
    <w:name w:val="WW8Num3z2"/>
    <w:rsid w:val="005F7075"/>
  </w:style>
  <w:style w:type="character" w:customStyle="1" w:styleId="WW8Num3z3">
    <w:name w:val="WW8Num3z3"/>
    <w:rsid w:val="005F7075"/>
  </w:style>
  <w:style w:type="character" w:customStyle="1" w:styleId="WW8Num3z4">
    <w:name w:val="WW8Num3z4"/>
    <w:rsid w:val="005F7075"/>
  </w:style>
  <w:style w:type="character" w:customStyle="1" w:styleId="WW8Num3z5">
    <w:name w:val="WW8Num3z5"/>
    <w:rsid w:val="005F7075"/>
  </w:style>
  <w:style w:type="character" w:customStyle="1" w:styleId="WW8Num3z6">
    <w:name w:val="WW8Num3z6"/>
    <w:rsid w:val="005F7075"/>
  </w:style>
  <w:style w:type="character" w:customStyle="1" w:styleId="WW8Num3z7">
    <w:name w:val="WW8Num3z7"/>
    <w:rsid w:val="005F7075"/>
  </w:style>
  <w:style w:type="character" w:customStyle="1" w:styleId="WW8Num3z8">
    <w:name w:val="WW8Num3z8"/>
    <w:rsid w:val="005F7075"/>
  </w:style>
  <w:style w:type="character" w:customStyle="1" w:styleId="22">
    <w:name w:val="Основной шрифт абзаца2"/>
    <w:rsid w:val="005F7075"/>
  </w:style>
  <w:style w:type="character" w:customStyle="1" w:styleId="WW8Num2z1">
    <w:name w:val="WW8Num2z1"/>
    <w:rsid w:val="005F7075"/>
  </w:style>
  <w:style w:type="character" w:customStyle="1" w:styleId="WW8Num2z2">
    <w:name w:val="WW8Num2z2"/>
    <w:rsid w:val="005F7075"/>
  </w:style>
  <w:style w:type="character" w:customStyle="1" w:styleId="WW8Num2z3">
    <w:name w:val="WW8Num2z3"/>
    <w:rsid w:val="005F7075"/>
  </w:style>
  <w:style w:type="character" w:customStyle="1" w:styleId="WW8Num2z4">
    <w:name w:val="WW8Num2z4"/>
    <w:rsid w:val="005F7075"/>
  </w:style>
  <w:style w:type="character" w:customStyle="1" w:styleId="WW8Num2z5">
    <w:name w:val="WW8Num2z5"/>
    <w:rsid w:val="005F7075"/>
  </w:style>
  <w:style w:type="character" w:customStyle="1" w:styleId="WW8Num2z6">
    <w:name w:val="WW8Num2z6"/>
    <w:rsid w:val="005F7075"/>
  </w:style>
  <w:style w:type="character" w:customStyle="1" w:styleId="WW8Num2z7">
    <w:name w:val="WW8Num2z7"/>
    <w:rsid w:val="005F7075"/>
  </w:style>
  <w:style w:type="character" w:customStyle="1" w:styleId="WW8Num2z8">
    <w:name w:val="WW8Num2z8"/>
    <w:rsid w:val="005F7075"/>
  </w:style>
  <w:style w:type="character" w:customStyle="1" w:styleId="13">
    <w:name w:val="Основной шрифт абзаца1"/>
    <w:rsid w:val="005F7075"/>
  </w:style>
  <w:style w:type="character" w:styleId="ac">
    <w:name w:val="page number"/>
    <w:basedOn w:val="13"/>
    <w:rsid w:val="005F7075"/>
  </w:style>
  <w:style w:type="character" w:customStyle="1" w:styleId="ad">
    <w:name w:val="Символ нумерации"/>
    <w:rsid w:val="005F7075"/>
  </w:style>
  <w:style w:type="paragraph" w:customStyle="1" w:styleId="a0">
    <w:name w:val="Заголовок"/>
    <w:basedOn w:val="a"/>
    <w:next w:val="a1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1">
    <w:name w:val="Body Text"/>
    <w:basedOn w:val="a"/>
    <w:link w:val="ae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2"/>
    <w:link w:val="a1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1"/>
    <w:rsid w:val="005F7075"/>
    <w:rPr>
      <w:rFonts w:cs="Droid Sans Devanagari"/>
    </w:rPr>
  </w:style>
  <w:style w:type="paragraph" w:styleId="af0">
    <w:name w:val="caption"/>
    <w:basedOn w:val="a"/>
    <w:qFormat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42">
    <w:name w:val="Указатель4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33">
    <w:name w:val="Указатель3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af1">
    <w:name w:val="header"/>
    <w:basedOn w:val="a"/>
    <w:link w:val="af2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2"/>
    <w:link w:val="af1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ody Text Indent"/>
    <w:basedOn w:val="a"/>
    <w:link w:val="af6"/>
    <w:rsid w:val="005F7075"/>
    <w:pPr>
      <w:suppressAutoHyphens/>
      <w:snapToGrid w:val="0"/>
      <w:spacing w:before="160" w:after="160"/>
      <w:ind w:left="73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Основной текст с отступом Знак"/>
    <w:basedOn w:val="a2"/>
    <w:link w:val="af5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customStyle="1" w:styleId="25">
    <w:name w:val="Без интервала2"/>
    <w:rsid w:val="005F707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Схема документа1"/>
    <w:basedOn w:val="a"/>
    <w:rsid w:val="005F7075"/>
    <w:pPr>
      <w:shd w:val="clear" w:color="auto" w:fill="000080"/>
      <w:suppressAutoHyphens/>
      <w:snapToGrid w:val="0"/>
      <w:spacing w:before="160" w:after="16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F7075"/>
    <w:pPr>
      <w:jc w:val="center"/>
    </w:pPr>
    <w:rPr>
      <w:b/>
      <w:bCs/>
    </w:rPr>
  </w:style>
  <w:style w:type="paragraph" w:customStyle="1" w:styleId="af9">
    <w:name w:val="Нормальный (таблица)"/>
    <w:basedOn w:val="a"/>
    <w:rsid w:val="005F7075"/>
    <w:pPr>
      <w:widowControl w:val="0"/>
      <w:suppressAutoHyphens/>
      <w:snapToGrid w:val="0"/>
      <w:spacing w:before="160" w:after="160"/>
      <w:ind w:firstLine="720"/>
      <w:jc w:val="both"/>
    </w:pPr>
    <w:rPr>
      <w:rFonts w:ascii="Arial" w:eastAsia="Arial" w:hAnsi="Arial" w:cs="Arial"/>
      <w:sz w:val="20"/>
      <w:szCs w:val="24"/>
      <w:lang w:eastAsia="zh-CN"/>
    </w:rPr>
  </w:style>
  <w:style w:type="paragraph" w:customStyle="1" w:styleId="Standard">
    <w:name w:val="Standard"/>
    <w:rsid w:val="005F7075"/>
    <w:pPr>
      <w:suppressAutoHyphens/>
      <w:autoSpaceDN w:val="0"/>
      <w:spacing w:after="0" w:line="240" w:lineRule="auto"/>
      <w:textAlignment w:val="baseline"/>
    </w:pPr>
    <w:rPr>
      <w:rFonts w:ascii="XO Thames" w:eastAsia="Droid Sans Fallback" w:hAnsi="XO Thames" w:cs="Droid Sans Devanagari"/>
      <w:kern w:val="3"/>
      <w:sz w:val="28"/>
      <w:szCs w:val="24"/>
      <w:lang w:eastAsia="zh-CN" w:bidi="hi-IN"/>
    </w:rPr>
  </w:style>
  <w:style w:type="paragraph" w:customStyle="1" w:styleId="afa">
    <w:name w:val="Текст приложения"/>
    <w:basedOn w:val="Standard"/>
    <w:rsid w:val="005F7075"/>
    <w:pPr>
      <w:jc w:val="both"/>
    </w:pPr>
    <w:rPr>
      <w:rFonts w:ascii="Arial" w:eastAsia="Times New Roman" w:hAnsi="Arial" w:cs="Arial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385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7075"/>
    <w:pPr>
      <w:keepNext/>
      <w:numPr>
        <w:ilvl w:val="2"/>
        <w:numId w:val="1"/>
      </w:numPr>
      <w:suppressAutoHyphens/>
      <w:snapToGrid w:val="0"/>
      <w:spacing w:before="160" w:after="160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F7075"/>
    <w:pPr>
      <w:keepNext/>
      <w:numPr>
        <w:ilvl w:val="3"/>
        <w:numId w:val="1"/>
      </w:numPr>
      <w:suppressAutoHyphens/>
      <w:snapToGrid w:val="0"/>
      <w:spacing w:before="160" w:after="16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F7075"/>
    <w:pPr>
      <w:keepNext/>
      <w:numPr>
        <w:ilvl w:val="4"/>
        <w:numId w:val="1"/>
      </w:numPr>
      <w:suppressAutoHyphens/>
      <w:snapToGrid w:val="0"/>
      <w:spacing w:before="160" w:after="16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5F707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0"/>
    <w:next w:val="a1"/>
    <w:link w:val="70"/>
    <w:qFormat/>
    <w:rsid w:val="005F7075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uiPriority w:val="99"/>
    <w:semiHidden/>
    <w:unhideWhenUsed/>
    <w:rsid w:val="005442FB"/>
  </w:style>
  <w:style w:type="character" w:styleId="a5">
    <w:name w:val="Hyperlink"/>
    <w:basedOn w:val="a2"/>
    <w:uiPriority w:val="99"/>
    <w:semiHidden/>
    <w:unhideWhenUsed/>
    <w:rsid w:val="005442FB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7">
    <w:name w:val="Table Grid"/>
    <w:basedOn w:val="a3"/>
    <w:uiPriority w:val="59"/>
    <w:rsid w:val="0027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E2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214BF"/>
    <w:rPr>
      <w:rFonts w:ascii="Tahoma" w:hAnsi="Tahoma" w:cs="Tahoma"/>
      <w:sz w:val="16"/>
      <w:szCs w:val="16"/>
    </w:rPr>
  </w:style>
  <w:style w:type="character" w:customStyle="1" w:styleId="31">
    <w:name w:val="Основной шрифт абзаца3"/>
    <w:rsid w:val="007247A2"/>
  </w:style>
  <w:style w:type="paragraph" w:styleId="aa">
    <w:name w:val="No Spacing"/>
    <w:qFormat/>
    <w:rsid w:val="007247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ab">
    <w:name w:val="List Paragraph"/>
    <w:basedOn w:val="a"/>
    <w:uiPriority w:val="34"/>
    <w:qFormat/>
    <w:rsid w:val="00232C21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385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15029A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customStyle="1" w:styleId="organictitlecontentspan">
    <w:name w:val="organictitlecontentspan"/>
    <w:basedOn w:val="a2"/>
    <w:rsid w:val="005A0333"/>
  </w:style>
  <w:style w:type="character" w:customStyle="1" w:styleId="30">
    <w:name w:val="Заголовок 3 Знак"/>
    <w:basedOn w:val="a2"/>
    <w:link w:val="3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2"/>
    <w:link w:val="4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5F7075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5F7075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5F7075"/>
  </w:style>
  <w:style w:type="character" w:customStyle="1" w:styleId="WW8Num1z0">
    <w:name w:val="WW8Num1z0"/>
    <w:rsid w:val="005F7075"/>
  </w:style>
  <w:style w:type="character" w:customStyle="1" w:styleId="WW8Num1z1">
    <w:name w:val="WW8Num1z1"/>
    <w:rsid w:val="005F7075"/>
  </w:style>
  <w:style w:type="character" w:customStyle="1" w:styleId="WW8Num1z2">
    <w:name w:val="WW8Num1z2"/>
    <w:rsid w:val="005F7075"/>
  </w:style>
  <w:style w:type="character" w:customStyle="1" w:styleId="WW8Num1z3">
    <w:name w:val="WW8Num1z3"/>
    <w:rsid w:val="005F7075"/>
  </w:style>
  <w:style w:type="character" w:customStyle="1" w:styleId="WW8Num1z4">
    <w:name w:val="WW8Num1z4"/>
    <w:rsid w:val="005F7075"/>
  </w:style>
  <w:style w:type="character" w:customStyle="1" w:styleId="WW8Num1z5">
    <w:name w:val="WW8Num1z5"/>
    <w:rsid w:val="005F7075"/>
  </w:style>
  <w:style w:type="character" w:customStyle="1" w:styleId="WW8Num1z6">
    <w:name w:val="WW8Num1z6"/>
    <w:rsid w:val="005F7075"/>
  </w:style>
  <w:style w:type="character" w:customStyle="1" w:styleId="WW8Num1z7">
    <w:name w:val="WW8Num1z7"/>
    <w:rsid w:val="005F7075"/>
  </w:style>
  <w:style w:type="character" w:customStyle="1" w:styleId="WW8Num1z8">
    <w:name w:val="WW8Num1z8"/>
    <w:rsid w:val="005F7075"/>
  </w:style>
  <w:style w:type="character" w:customStyle="1" w:styleId="WW8Num2z0">
    <w:name w:val="WW8Num2z0"/>
    <w:rsid w:val="005F7075"/>
    <w:rPr>
      <w:rFonts w:hint="default"/>
      <w:sz w:val="24"/>
      <w:szCs w:val="24"/>
    </w:rPr>
  </w:style>
  <w:style w:type="character" w:customStyle="1" w:styleId="WW8Num3z0">
    <w:name w:val="WW8Num3z0"/>
    <w:rsid w:val="005F7075"/>
    <w:rPr>
      <w:rFonts w:hint="default"/>
      <w:b w:val="0"/>
      <w:color w:val="auto"/>
      <w:sz w:val="24"/>
      <w:szCs w:val="24"/>
    </w:rPr>
  </w:style>
  <w:style w:type="character" w:customStyle="1" w:styleId="WW8Num3z1">
    <w:name w:val="WW8Num3z1"/>
    <w:rsid w:val="005F7075"/>
    <w:rPr>
      <w:rFonts w:hint="default"/>
    </w:rPr>
  </w:style>
  <w:style w:type="character" w:customStyle="1" w:styleId="WW8Num4z0">
    <w:name w:val="WW8Num4z0"/>
    <w:rsid w:val="005F7075"/>
  </w:style>
  <w:style w:type="character" w:customStyle="1" w:styleId="WW8Num4z1">
    <w:name w:val="WW8Num4z1"/>
    <w:rsid w:val="005F7075"/>
  </w:style>
  <w:style w:type="character" w:customStyle="1" w:styleId="WW8Num4z2">
    <w:name w:val="WW8Num4z2"/>
    <w:rsid w:val="005F7075"/>
  </w:style>
  <w:style w:type="character" w:customStyle="1" w:styleId="WW8Num4z3">
    <w:name w:val="WW8Num4z3"/>
    <w:rsid w:val="005F7075"/>
  </w:style>
  <w:style w:type="character" w:customStyle="1" w:styleId="WW8Num4z4">
    <w:name w:val="WW8Num4z4"/>
    <w:rsid w:val="005F7075"/>
  </w:style>
  <w:style w:type="character" w:customStyle="1" w:styleId="WW8Num4z5">
    <w:name w:val="WW8Num4z5"/>
    <w:rsid w:val="005F7075"/>
  </w:style>
  <w:style w:type="character" w:customStyle="1" w:styleId="WW8Num4z6">
    <w:name w:val="WW8Num4z6"/>
    <w:rsid w:val="005F7075"/>
  </w:style>
  <w:style w:type="character" w:customStyle="1" w:styleId="WW8Num4z7">
    <w:name w:val="WW8Num4z7"/>
    <w:rsid w:val="005F7075"/>
  </w:style>
  <w:style w:type="character" w:customStyle="1" w:styleId="WW8Num4z8">
    <w:name w:val="WW8Num4z8"/>
    <w:rsid w:val="005F7075"/>
  </w:style>
  <w:style w:type="character" w:customStyle="1" w:styleId="WW8Num5z0">
    <w:name w:val="WW8Num5z0"/>
    <w:rsid w:val="005F7075"/>
    <w:rPr>
      <w:rFonts w:hint="default"/>
      <w:sz w:val="24"/>
      <w:szCs w:val="24"/>
    </w:rPr>
  </w:style>
  <w:style w:type="character" w:customStyle="1" w:styleId="WW8Num5z1">
    <w:name w:val="WW8Num5z1"/>
    <w:rsid w:val="005F7075"/>
  </w:style>
  <w:style w:type="character" w:customStyle="1" w:styleId="WW8Num5z2">
    <w:name w:val="WW8Num5z2"/>
    <w:rsid w:val="005F7075"/>
  </w:style>
  <w:style w:type="character" w:customStyle="1" w:styleId="WW8Num5z3">
    <w:name w:val="WW8Num5z3"/>
    <w:rsid w:val="005F7075"/>
  </w:style>
  <w:style w:type="character" w:customStyle="1" w:styleId="WW8Num5z4">
    <w:name w:val="WW8Num5z4"/>
    <w:rsid w:val="005F7075"/>
  </w:style>
  <w:style w:type="character" w:customStyle="1" w:styleId="WW8Num5z5">
    <w:name w:val="WW8Num5z5"/>
    <w:rsid w:val="005F7075"/>
  </w:style>
  <w:style w:type="character" w:customStyle="1" w:styleId="WW8Num5z6">
    <w:name w:val="WW8Num5z6"/>
    <w:rsid w:val="005F7075"/>
  </w:style>
  <w:style w:type="character" w:customStyle="1" w:styleId="WW8Num5z7">
    <w:name w:val="WW8Num5z7"/>
    <w:rsid w:val="005F7075"/>
  </w:style>
  <w:style w:type="character" w:customStyle="1" w:styleId="WW8Num5z8">
    <w:name w:val="WW8Num5z8"/>
    <w:rsid w:val="005F7075"/>
  </w:style>
  <w:style w:type="character" w:customStyle="1" w:styleId="WW8Num6z0">
    <w:name w:val="WW8Num6z0"/>
    <w:rsid w:val="005F7075"/>
    <w:rPr>
      <w:rFonts w:hint="default"/>
    </w:rPr>
  </w:style>
  <w:style w:type="character" w:customStyle="1" w:styleId="WW8Num6z1">
    <w:name w:val="WW8Num6z1"/>
    <w:rsid w:val="005F7075"/>
  </w:style>
  <w:style w:type="character" w:customStyle="1" w:styleId="WW8Num6z2">
    <w:name w:val="WW8Num6z2"/>
    <w:rsid w:val="005F7075"/>
  </w:style>
  <w:style w:type="character" w:customStyle="1" w:styleId="WW8Num6z3">
    <w:name w:val="WW8Num6z3"/>
    <w:rsid w:val="005F7075"/>
  </w:style>
  <w:style w:type="character" w:customStyle="1" w:styleId="WW8Num6z4">
    <w:name w:val="WW8Num6z4"/>
    <w:rsid w:val="005F7075"/>
  </w:style>
  <w:style w:type="character" w:customStyle="1" w:styleId="WW8Num6z5">
    <w:name w:val="WW8Num6z5"/>
    <w:rsid w:val="005F7075"/>
  </w:style>
  <w:style w:type="character" w:customStyle="1" w:styleId="WW8Num6z6">
    <w:name w:val="WW8Num6z6"/>
    <w:rsid w:val="005F7075"/>
  </w:style>
  <w:style w:type="character" w:customStyle="1" w:styleId="WW8Num6z7">
    <w:name w:val="WW8Num6z7"/>
    <w:rsid w:val="005F7075"/>
  </w:style>
  <w:style w:type="character" w:customStyle="1" w:styleId="WW8Num6z8">
    <w:name w:val="WW8Num6z8"/>
    <w:rsid w:val="005F7075"/>
  </w:style>
  <w:style w:type="character" w:customStyle="1" w:styleId="41">
    <w:name w:val="Основной шрифт абзаца4"/>
    <w:rsid w:val="005F7075"/>
  </w:style>
  <w:style w:type="character" w:customStyle="1" w:styleId="WW8Num3z2">
    <w:name w:val="WW8Num3z2"/>
    <w:rsid w:val="005F7075"/>
  </w:style>
  <w:style w:type="character" w:customStyle="1" w:styleId="WW8Num3z3">
    <w:name w:val="WW8Num3z3"/>
    <w:rsid w:val="005F7075"/>
  </w:style>
  <w:style w:type="character" w:customStyle="1" w:styleId="WW8Num3z4">
    <w:name w:val="WW8Num3z4"/>
    <w:rsid w:val="005F7075"/>
  </w:style>
  <w:style w:type="character" w:customStyle="1" w:styleId="WW8Num3z5">
    <w:name w:val="WW8Num3z5"/>
    <w:rsid w:val="005F7075"/>
  </w:style>
  <w:style w:type="character" w:customStyle="1" w:styleId="WW8Num3z6">
    <w:name w:val="WW8Num3z6"/>
    <w:rsid w:val="005F7075"/>
  </w:style>
  <w:style w:type="character" w:customStyle="1" w:styleId="WW8Num3z7">
    <w:name w:val="WW8Num3z7"/>
    <w:rsid w:val="005F7075"/>
  </w:style>
  <w:style w:type="character" w:customStyle="1" w:styleId="WW8Num3z8">
    <w:name w:val="WW8Num3z8"/>
    <w:rsid w:val="005F7075"/>
  </w:style>
  <w:style w:type="character" w:customStyle="1" w:styleId="22">
    <w:name w:val="Основной шрифт абзаца2"/>
    <w:rsid w:val="005F7075"/>
  </w:style>
  <w:style w:type="character" w:customStyle="1" w:styleId="WW8Num2z1">
    <w:name w:val="WW8Num2z1"/>
    <w:rsid w:val="005F7075"/>
  </w:style>
  <w:style w:type="character" w:customStyle="1" w:styleId="WW8Num2z2">
    <w:name w:val="WW8Num2z2"/>
    <w:rsid w:val="005F7075"/>
  </w:style>
  <w:style w:type="character" w:customStyle="1" w:styleId="WW8Num2z3">
    <w:name w:val="WW8Num2z3"/>
    <w:rsid w:val="005F7075"/>
  </w:style>
  <w:style w:type="character" w:customStyle="1" w:styleId="WW8Num2z4">
    <w:name w:val="WW8Num2z4"/>
    <w:rsid w:val="005F7075"/>
  </w:style>
  <w:style w:type="character" w:customStyle="1" w:styleId="WW8Num2z5">
    <w:name w:val="WW8Num2z5"/>
    <w:rsid w:val="005F7075"/>
  </w:style>
  <w:style w:type="character" w:customStyle="1" w:styleId="WW8Num2z6">
    <w:name w:val="WW8Num2z6"/>
    <w:rsid w:val="005F7075"/>
  </w:style>
  <w:style w:type="character" w:customStyle="1" w:styleId="WW8Num2z7">
    <w:name w:val="WW8Num2z7"/>
    <w:rsid w:val="005F7075"/>
  </w:style>
  <w:style w:type="character" w:customStyle="1" w:styleId="WW8Num2z8">
    <w:name w:val="WW8Num2z8"/>
    <w:rsid w:val="005F7075"/>
  </w:style>
  <w:style w:type="character" w:customStyle="1" w:styleId="13">
    <w:name w:val="Основной шрифт абзаца1"/>
    <w:rsid w:val="005F7075"/>
  </w:style>
  <w:style w:type="character" w:styleId="ac">
    <w:name w:val="page number"/>
    <w:basedOn w:val="13"/>
    <w:rsid w:val="005F7075"/>
  </w:style>
  <w:style w:type="character" w:customStyle="1" w:styleId="ad">
    <w:name w:val="Символ нумерации"/>
    <w:rsid w:val="005F7075"/>
  </w:style>
  <w:style w:type="paragraph" w:customStyle="1" w:styleId="a0">
    <w:name w:val="Заголовок"/>
    <w:basedOn w:val="a"/>
    <w:next w:val="a1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1">
    <w:name w:val="Body Text"/>
    <w:basedOn w:val="a"/>
    <w:link w:val="ae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2"/>
    <w:link w:val="a1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1"/>
    <w:rsid w:val="005F7075"/>
    <w:rPr>
      <w:rFonts w:cs="Droid Sans Devanagari"/>
    </w:rPr>
  </w:style>
  <w:style w:type="paragraph" w:styleId="af0">
    <w:name w:val="caption"/>
    <w:basedOn w:val="a"/>
    <w:qFormat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42">
    <w:name w:val="Указатель4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33">
    <w:name w:val="Указатель3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af1">
    <w:name w:val="header"/>
    <w:basedOn w:val="a"/>
    <w:link w:val="af2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2"/>
    <w:link w:val="af1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ody Text Indent"/>
    <w:basedOn w:val="a"/>
    <w:link w:val="af6"/>
    <w:rsid w:val="005F7075"/>
    <w:pPr>
      <w:suppressAutoHyphens/>
      <w:snapToGrid w:val="0"/>
      <w:spacing w:before="160" w:after="160"/>
      <w:ind w:left="73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Основной текст с отступом Знак"/>
    <w:basedOn w:val="a2"/>
    <w:link w:val="af5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customStyle="1" w:styleId="25">
    <w:name w:val="Без интервала2"/>
    <w:rsid w:val="005F707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Схема документа1"/>
    <w:basedOn w:val="a"/>
    <w:rsid w:val="005F7075"/>
    <w:pPr>
      <w:shd w:val="clear" w:color="auto" w:fill="000080"/>
      <w:suppressAutoHyphens/>
      <w:snapToGrid w:val="0"/>
      <w:spacing w:before="160" w:after="16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F7075"/>
    <w:pPr>
      <w:jc w:val="center"/>
    </w:pPr>
    <w:rPr>
      <w:b/>
      <w:bCs/>
    </w:rPr>
  </w:style>
  <w:style w:type="paragraph" w:customStyle="1" w:styleId="af9">
    <w:name w:val="Нормальный (таблица)"/>
    <w:basedOn w:val="a"/>
    <w:rsid w:val="005F7075"/>
    <w:pPr>
      <w:widowControl w:val="0"/>
      <w:suppressAutoHyphens/>
      <w:snapToGrid w:val="0"/>
      <w:spacing w:before="160" w:after="160"/>
      <w:ind w:firstLine="720"/>
      <w:jc w:val="both"/>
    </w:pPr>
    <w:rPr>
      <w:rFonts w:ascii="Arial" w:eastAsia="Arial" w:hAnsi="Arial" w:cs="Arial"/>
      <w:sz w:val="20"/>
      <w:szCs w:val="24"/>
      <w:lang w:eastAsia="zh-CN"/>
    </w:rPr>
  </w:style>
  <w:style w:type="paragraph" w:customStyle="1" w:styleId="Standard">
    <w:name w:val="Standard"/>
    <w:rsid w:val="005F7075"/>
    <w:pPr>
      <w:suppressAutoHyphens/>
      <w:autoSpaceDN w:val="0"/>
      <w:spacing w:after="0" w:line="240" w:lineRule="auto"/>
      <w:textAlignment w:val="baseline"/>
    </w:pPr>
    <w:rPr>
      <w:rFonts w:ascii="XO Thames" w:eastAsia="Droid Sans Fallback" w:hAnsi="XO Thames" w:cs="Droid Sans Devanagari"/>
      <w:kern w:val="3"/>
      <w:sz w:val="28"/>
      <w:szCs w:val="24"/>
      <w:lang w:eastAsia="zh-CN" w:bidi="hi-IN"/>
    </w:rPr>
  </w:style>
  <w:style w:type="paragraph" w:customStyle="1" w:styleId="afa">
    <w:name w:val="Текст приложения"/>
    <w:basedOn w:val="Standard"/>
    <w:rsid w:val="005F7075"/>
    <w:pPr>
      <w:jc w:val="both"/>
    </w:pPr>
    <w:rPr>
      <w:rFonts w:ascii="Arial" w:eastAsia="Times New Roman" w:hAnsi="Arial" w:cs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04BB33-7550-407E-BC88-C8694379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373</Pages>
  <Words>98167</Words>
  <Characters>559553</Characters>
  <Application>Microsoft Office Word</Application>
  <DocSecurity>0</DocSecurity>
  <Lines>4662</Lines>
  <Paragraphs>1312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 Марина Петровна</dc:creator>
  <cp:keywords/>
  <dc:description/>
  <cp:lastModifiedBy>Габ Ольга Владимировна</cp:lastModifiedBy>
  <cp:revision>13</cp:revision>
  <cp:lastPrinted>2022-05-24T05:17:00Z</cp:lastPrinted>
  <dcterms:created xsi:type="dcterms:W3CDTF">2021-07-14T04:55:00Z</dcterms:created>
  <dcterms:modified xsi:type="dcterms:W3CDTF">2025-09-30T11:25:00Z</dcterms:modified>
</cp:coreProperties>
</file>